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282434" w:rsidRDefault="0056209D" w:rsidP="00A65B4F">
      <w:pPr>
        <w:bidi/>
        <w:spacing w:after="0" w:line="240" w:lineRule="auto"/>
        <w:ind w:firstLine="397"/>
        <w:jc w:val="center"/>
        <w:rPr>
          <w:rFonts w:ascii="Traditional Arabic" w:hAnsi="Traditional Arabic" w:cs="Traditional Arabic"/>
          <w:b/>
          <w:bCs/>
          <w:sz w:val="44"/>
          <w:szCs w:val="44"/>
          <w:lang w:bidi="ar-EG"/>
        </w:rPr>
      </w:pPr>
      <w:r w:rsidRPr="00282434">
        <w:rPr>
          <w:rFonts w:ascii="Traditional Arabic" w:hAnsi="Traditional Arabic" w:cs="Traditional Arabic"/>
          <w:b/>
          <w:bCs/>
          <w:sz w:val="44"/>
          <w:szCs w:val="44"/>
          <w:rtl/>
        </w:rPr>
        <w:t>خطبة</w:t>
      </w:r>
      <w:r w:rsidRPr="00282434">
        <w:rPr>
          <w:rFonts w:ascii="Traditional Arabic" w:hAnsi="Traditional Arabic" w:cs="Traditional Arabic" w:hint="cs"/>
          <w:b/>
          <w:bCs/>
          <w:sz w:val="44"/>
          <w:szCs w:val="44"/>
          <w:rtl/>
        </w:rPr>
        <w:t xml:space="preserve"> ال</w:t>
      </w:r>
      <w:r w:rsidRPr="00282434">
        <w:rPr>
          <w:rFonts w:ascii="Traditional Arabic" w:hAnsi="Traditional Arabic" w:cs="Traditional Arabic" w:hint="cs"/>
          <w:b/>
          <w:bCs/>
          <w:sz w:val="44"/>
          <w:szCs w:val="44"/>
          <w:rtl/>
          <w:lang w:bidi="ar-EG"/>
        </w:rPr>
        <w:t>جمعة</w:t>
      </w:r>
    </w:p>
    <w:p w14:paraId="191262EF" w14:textId="77777777" w:rsidR="0056209D" w:rsidRPr="00282434" w:rsidRDefault="0056209D" w:rsidP="00A65B4F">
      <w:pPr>
        <w:bidi/>
        <w:spacing w:after="0" w:line="240" w:lineRule="auto"/>
        <w:ind w:firstLine="397"/>
        <w:jc w:val="center"/>
        <w:rPr>
          <w:rFonts w:ascii="Traditional Arabic" w:hAnsi="Traditional Arabic" w:cs="Traditional Arabic"/>
          <w:sz w:val="36"/>
          <w:szCs w:val="36"/>
          <w:lang w:bidi="ar-SY"/>
        </w:rPr>
      </w:pPr>
      <w:r w:rsidRPr="00282434">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5C22B927" w:rsidR="0056209D" w:rsidRPr="00282434" w:rsidRDefault="0056209D" w:rsidP="00F62EB2">
      <w:pPr>
        <w:bidi/>
        <w:spacing w:after="0" w:line="240" w:lineRule="auto"/>
        <w:ind w:firstLine="397"/>
        <w:jc w:val="center"/>
        <w:rPr>
          <w:rFonts w:ascii="Traditional Arabic" w:hAnsi="Traditional Arabic" w:cs="Traditional Arabic"/>
          <w:sz w:val="36"/>
          <w:szCs w:val="36"/>
          <w:lang w:bidi="ar-JO"/>
        </w:rPr>
      </w:pPr>
      <w:r w:rsidRPr="00282434">
        <w:rPr>
          <w:rFonts w:ascii="Traditional Arabic" w:hAnsi="Traditional Arabic" w:cs="Traditional Arabic"/>
          <w:sz w:val="36"/>
          <w:szCs w:val="36"/>
          <w:rtl/>
          <w:lang w:bidi="ar-SY"/>
        </w:rPr>
        <w:t xml:space="preserve">الخليفة الخامس للمسيح الموعود والإمام المهدي </w:t>
      </w:r>
      <w:r w:rsidRPr="00282434">
        <w:rPr>
          <w:rFonts w:ascii="Traditional Arabic" w:hAnsi="Traditional Arabic" w:cs="Traditional Arabic"/>
          <w:sz w:val="36"/>
          <w:szCs w:val="36"/>
          <w:lang w:bidi="ar-SY"/>
        </w:rPr>
        <w:sym w:font="AGA Arabesque" w:char="F075"/>
      </w:r>
      <w:r w:rsidRPr="00282434">
        <w:rPr>
          <w:rFonts w:ascii="Traditional Arabic" w:hAnsi="Traditional Arabic" w:cs="Traditional Arabic"/>
          <w:sz w:val="36"/>
          <w:szCs w:val="36"/>
          <w:rtl/>
          <w:lang w:bidi="ar-SY"/>
        </w:rPr>
        <w:t xml:space="preserve"> بتاريخ</w:t>
      </w:r>
      <w:r w:rsidRPr="00282434">
        <w:rPr>
          <w:rFonts w:ascii="Traditional Arabic" w:hAnsi="Traditional Arabic" w:cs="Traditional Arabic" w:hint="cs"/>
          <w:sz w:val="36"/>
          <w:szCs w:val="36"/>
          <w:rtl/>
          <w:lang w:bidi="ar-SY"/>
        </w:rPr>
        <w:t xml:space="preserve"> </w:t>
      </w:r>
      <w:r w:rsidR="003B455C">
        <w:rPr>
          <w:rFonts w:ascii="Traditional Arabic" w:hAnsi="Traditional Arabic" w:cs="Traditional Arabic" w:hint="cs"/>
          <w:sz w:val="36"/>
          <w:szCs w:val="36"/>
          <w:rtl/>
          <w:lang w:bidi="ar-SY"/>
        </w:rPr>
        <w:t>0</w:t>
      </w:r>
      <w:r w:rsidR="00F62EB2">
        <w:rPr>
          <w:rFonts w:ascii="Traditional Arabic" w:hAnsi="Traditional Arabic" w:cs="Traditional Arabic" w:hint="cs"/>
          <w:sz w:val="36"/>
          <w:szCs w:val="36"/>
          <w:rtl/>
          <w:lang w:bidi="ar-SY"/>
        </w:rPr>
        <w:t>6</w:t>
      </w:r>
      <w:r w:rsidRPr="00282434">
        <w:rPr>
          <w:rFonts w:ascii="Traditional Arabic" w:hAnsi="Traditional Arabic" w:cs="Traditional Arabic"/>
          <w:sz w:val="36"/>
          <w:szCs w:val="36"/>
          <w:rtl/>
          <w:lang w:bidi="ar-SY"/>
        </w:rPr>
        <w:t>/</w:t>
      </w:r>
      <w:r w:rsidR="003B455C">
        <w:rPr>
          <w:rFonts w:ascii="Traditional Arabic" w:hAnsi="Traditional Arabic" w:cs="Traditional Arabic" w:hint="cs"/>
          <w:sz w:val="36"/>
          <w:szCs w:val="36"/>
          <w:rtl/>
          <w:lang w:bidi="ar-SY"/>
        </w:rPr>
        <w:t>0</w:t>
      </w:r>
      <w:r w:rsidR="00F62EB2">
        <w:rPr>
          <w:rFonts w:ascii="Traditional Arabic" w:hAnsi="Traditional Arabic" w:cs="Traditional Arabic" w:hint="cs"/>
          <w:sz w:val="36"/>
          <w:szCs w:val="36"/>
          <w:rtl/>
          <w:lang w:bidi="ar-SY"/>
        </w:rPr>
        <w:t>5</w:t>
      </w:r>
      <w:r w:rsidRPr="00282434">
        <w:rPr>
          <w:rFonts w:ascii="Traditional Arabic" w:hAnsi="Traditional Arabic" w:cs="Traditional Arabic"/>
          <w:sz w:val="36"/>
          <w:szCs w:val="36"/>
          <w:rtl/>
          <w:lang w:bidi="ar-SY"/>
        </w:rPr>
        <w:t>/</w:t>
      </w:r>
      <w:r w:rsidRPr="00282434">
        <w:rPr>
          <w:rFonts w:ascii="Traditional Arabic" w:hAnsi="Traditional Arabic" w:cs="Traditional Arabic"/>
          <w:sz w:val="36"/>
          <w:szCs w:val="36"/>
          <w:rtl/>
          <w:lang w:bidi="ar-JO"/>
        </w:rPr>
        <w:t>202</w:t>
      </w:r>
      <w:r w:rsidRPr="00282434">
        <w:rPr>
          <w:rFonts w:ascii="Traditional Arabic" w:hAnsi="Traditional Arabic" w:cs="Traditional Arabic" w:hint="cs"/>
          <w:sz w:val="36"/>
          <w:szCs w:val="36"/>
          <w:rtl/>
          <w:lang w:bidi="ar-JO"/>
        </w:rPr>
        <w:t>2</w:t>
      </w:r>
      <w:r w:rsidRPr="00282434">
        <w:rPr>
          <w:rFonts w:ascii="Traditional Arabic" w:hAnsi="Traditional Arabic" w:cs="Traditional Arabic"/>
          <w:sz w:val="36"/>
          <w:szCs w:val="36"/>
          <w:rtl/>
          <w:lang w:bidi="ar-JO"/>
        </w:rPr>
        <w:t>م</w:t>
      </w:r>
    </w:p>
    <w:p w14:paraId="0F36005B" w14:textId="77777777" w:rsidR="0056209D" w:rsidRPr="00282434" w:rsidRDefault="0056209D" w:rsidP="00A65B4F">
      <w:pPr>
        <w:bidi/>
        <w:spacing w:after="0" w:line="240" w:lineRule="auto"/>
        <w:ind w:firstLine="397"/>
        <w:jc w:val="center"/>
        <w:rPr>
          <w:rFonts w:ascii="Traditional Arabic" w:hAnsi="Traditional Arabic" w:cs="Traditional Arabic"/>
          <w:sz w:val="36"/>
          <w:szCs w:val="36"/>
          <w:rtl/>
          <w:lang w:bidi="ar-JO"/>
        </w:rPr>
      </w:pPr>
      <w:r w:rsidRPr="00282434">
        <w:rPr>
          <w:rFonts w:ascii="Traditional Arabic" w:hAnsi="Traditional Arabic" w:cs="Traditional Arabic" w:hint="cs"/>
          <w:sz w:val="36"/>
          <w:szCs w:val="36"/>
          <w:rtl/>
          <w:lang w:bidi="ar-JO"/>
        </w:rPr>
        <w:t xml:space="preserve">في مسجد مبارك بإسلام </w:t>
      </w:r>
      <w:r w:rsidRPr="00282434">
        <w:rPr>
          <w:rFonts w:ascii="Traditional Arabic" w:hAnsi="Traditional Arabic" w:cs="Traditional Arabic" w:hint="eastAsia"/>
          <w:sz w:val="36"/>
          <w:szCs w:val="36"/>
          <w:rtl/>
          <w:lang w:bidi="ar-JO"/>
        </w:rPr>
        <w:t>آباد</w:t>
      </w:r>
      <w:r w:rsidRPr="00282434">
        <w:rPr>
          <w:rFonts w:ascii="Traditional Arabic" w:hAnsi="Traditional Arabic" w:cs="Traditional Arabic" w:hint="cs"/>
          <w:sz w:val="36"/>
          <w:szCs w:val="36"/>
          <w:rtl/>
          <w:lang w:bidi="ar-JO"/>
        </w:rPr>
        <w:t>، بريطانيا</w:t>
      </w:r>
    </w:p>
    <w:p w14:paraId="44EE012C" w14:textId="068F75AB" w:rsidR="00F746B2" w:rsidRPr="00282434" w:rsidRDefault="0056209D" w:rsidP="00A65B4F">
      <w:pPr>
        <w:bidi/>
        <w:spacing w:after="0" w:line="240" w:lineRule="auto"/>
        <w:ind w:firstLine="397"/>
        <w:jc w:val="both"/>
        <w:rPr>
          <w:rFonts w:ascii="Traditional Arabic" w:hAnsi="Traditional Arabic" w:cs="Traditional Arabic"/>
          <w:sz w:val="36"/>
          <w:szCs w:val="36"/>
          <w:rtl/>
          <w:lang w:bidi="ar-JO"/>
        </w:rPr>
      </w:pPr>
      <w:r w:rsidRPr="00282434">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82434">
        <w:rPr>
          <w:rFonts w:ascii="Traditional Arabic" w:hAnsi="Traditional Arabic" w:cs="Traditional Arabic"/>
          <w:sz w:val="36"/>
          <w:szCs w:val="36"/>
          <w:lang w:bidi="ar-JO"/>
        </w:rPr>
        <w:sym w:font="AGA Arabesque" w:char="F05D"/>
      </w:r>
      <w:r w:rsidRPr="00282434">
        <w:rPr>
          <w:rFonts w:ascii="Traditional Arabic" w:hAnsi="Traditional Arabic" w:cs="Traditional Arabic"/>
          <w:sz w:val="36"/>
          <w:szCs w:val="36"/>
          <w:rtl/>
          <w:lang w:bidi="ar-JO"/>
        </w:rPr>
        <w:t>بسْمِ الله الرَّحْمَن الرَّحيم</w:t>
      </w:r>
      <w:r w:rsidRPr="00282434">
        <w:rPr>
          <w:rFonts w:ascii="Traditional Arabic" w:hAnsi="Traditional Arabic" w:cs="Traditional Arabic" w:hint="cs"/>
          <w:sz w:val="36"/>
          <w:szCs w:val="36"/>
          <w:rtl/>
          <w:lang w:bidi="ar-JO"/>
        </w:rPr>
        <w:t xml:space="preserve"> </w:t>
      </w:r>
      <w:r w:rsidRPr="00282434">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82434">
        <w:rPr>
          <w:rFonts w:ascii="Traditional Arabic" w:hAnsi="Traditional Arabic" w:cs="Traditional Arabic" w:hint="cs"/>
          <w:sz w:val="36"/>
          <w:szCs w:val="36"/>
          <w:rtl/>
          <w:lang w:bidi="ar-JO"/>
        </w:rPr>
        <w:t>ِ</w:t>
      </w:r>
      <w:r w:rsidRPr="00282434">
        <w:rPr>
          <w:rFonts w:ascii="Traditional Arabic" w:hAnsi="Traditional Arabic" w:cs="Traditional Arabic"/>
          <w:sz w:val="36"/>
          <w:szCs w:val="36"/>
          <w:rtl/>
          <w:lang w:bidi="ar-JO"/>
        </w:rPr>
        <w:t xml:space="preserve"> الْمَغْضُوب عَلَيْهمْ وَلا الضَّالِّينَ</w:t>
      </w:r>
      <w:r w:rsidRPr="00282434">
        <w:rPr>
          <w:rFonts w:ascii="Traditional Arabic" w:hAnsi="Traditional Arabic" w:cs="Traditional Arabic"/>
          <w:sz w:val="36"/>
          <w:szCs w:val="36"/>
          <w:lang w:bidi="ar-JO"/>
        </w:rPr>
        <w:sym w:font="AGA Arabesque" w:char="F05B"/>
      </w:r>
      <w:r w:rsidRPr="00282434">
        <w:rPr>
          <w:rFonts w:ascii="Traditional Arabic" w:hAnsi="Traditional Arabic" w:cs="Traditional Arabic"/>
          <w:sz w:val="36"/>
          <w:szCs w:val="36"/>
          <w:rtl/>
          <w:lang w:bidi="ar-JO"/>
        </w:rPr>
        <w:t>، آمين.</w:t>
      </w:r>
      <w:r w:rsidRPr="00282434">
        <w:rPr>
          <w:rFonts w:ascii="Traditional Arabic" w:hAnsi="Traditional Arabic" w:cs="Traditional Arabic" w:hint="cs"/>
          <w:sz w:val="36"/>
          <w:szCs w:val="36"/>
          <w:rtl/>
          <w:lang w:bidi="ar-JO"/>
        </w:rPr>
        <w:t xml:space="preserve"> </w:t>
      </w:r>
    </w:p>
    <w:p w14:paraId="4FA678E7" w14:textId="6DDA348F" w:rsidR="00984A7F" w:rsidRPr="00282434" w:rsidRDefault="00984A7F" w:rsidP="009E6981">
      <w:pPr>
        <w:bidi/>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sz w:val="36"/>
          <w:szCs w:val="36"/>
          <w:rtl/>
        </w:rPr>
        <w:t xml:space="preserve">كنت في الخطبات الماضية </w:t>
      </w:r>
      <w:r w:rsidRPr="00282434">
        <w:rPr>
          <w:rFonts w:ascii="Traditional Arabic" w:hAnsi="Traditional Arabic" w:cs="Traditional Arabic" w:hint="cs"/>
          <w:sz w:val="36"/>
          <w:szCs w:val="36"/>
          <w:rtl/>
        </w:rPr>
        <w:t>أتحدث</w:t>
      </w:r>
      <w:r w:rsidRPr="00282434">
        <w:rPr>
          <w:rFonts w:ascii="Traditional Arabic" w:hAnsi="Traditional Arabic" w:cs="Traditional Arabic"/>
          <w:sz w:val="36"/>
          <w:szCs w:val="36"/>
          <w:rtl/>
        </w:rPr>
        <w:t xml:space="preserve"> عن </w:t>
      </w:r>
      <w:r w:rsidR="009E6981">
        <w:rPr>
          <w:rFonts w:ascii="Traditional Arabic" w:hAnsi="Traditional Arabic" w:cs="Traditional Arabic" w:hint="cs"/>
          <w:sz w:val="36"/>
          <w:szCs w:val="36"/>
          <w:rtl/>
        </w:rPr>
        <w:t>بعثات</w:t>
      </w:r>
      <w:r w:rsidR="009E6981"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 xml:space="preserve">أبي بكر </w:t>
      </w:r>
      <w:r w:rsidRPr="00282434">
        <w:rPr>
          <w:rFonts w:ascii="Traditional Arabic" w:hAnsi="Traditional Arabic" w:cs="Traditional Arabic"/>
          <w:sz w:val="36"/>
          <w:szCs w:val="36"/>
        </w:rPr>
        <w:sym w:font="AGA Arabesque" w:char="F074"/>
      </w:r>
      <w:r w:rsidRPr="00282434">
        <w:rPr>
          <w:rFonts w:ascii="Traditional Arabic" w:hAnsi="Traditional Arabic" w:cs="Traditional Arabic"/>
          <w:sz w:val="36"/>
          <w:szCs w:val="36"/>
          <w:rtl/>
        </w:rPr>
        <w:t xml:space="preserve"> والآن سأبين بعض تفاصيلها لكي يظهر مدى شدة الأوضاع في ذلك الوقت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وكنت ذكرت أنه بعث إحدى عشر</w:t>
      </w:r>
      <w:r w:rsidR="00287488">
        <w:rPr>
          <w:rFonts w:ascii="Traditional Arabic" w:hAnsi="Traditional Arabic" w:cs="Traditional Arabic" w:hint="cs"/>
          <w:sz w:val="36"/>
          <w:szCs w:val="36"/>
          <w:rtl/>
        </w:rPr>
        <w:t>ة</w:t>
      </w:r>
      <w:r w:rsidRPr="00282434">
        <w:rPr>
          <w:rFonts w:ascii="Traditional Arabic" w:hAnsi="Traditional Arabic" w:cs="Traditional Arabic"/>
          <w:sz w:val="36"/>
          <w:szCs w:val="36"/>
          <w:rtl/>
        </w:rPr>
        <w:t xml:space="preserve"> بعثة، وتفصيل أولها هو أنها كانت للقضاء على المرتدين المحاربين </w:t>
      </w:r>
      <w:r w:rsidR="000307FB" w:rsidRPr="00282434">
        <w:rPr>
          <w:rFonts w:ascii="Traditional Arabic" w:hAnsi="Traditional Arabic" w:cs="Traditional Arabic" w:hint="cs"/>
          <w:sz w:val="36"/>
          <w:szCs w:val="36"/>
          <w:rtl/>
        </w:rPr>
        <w:t>والمتنبّئين</w:t>
      </w:r>
      <w:r w:rsidRPr="00282434">
        <w:rPr>
          <w:rFonts w:ascii="Traditional Arabic" w:hAnsi="Traditional Arabic" w:cs="Traditional Arabic"/>
          <w:sz w:val="36"/>
          <w:szCs w:val="36"/>
          <w:rtl/>
        </w:rPr>
        <w:t xml:space="preserve"> مثل طليحة بن خويلد ومالك بن نويرة وسجا</w:t>
      </w:r>
      <w:r w:rsidR="00287488">
        <w:rPr>
          <w:rFonts w:ascii="Traditional Arabic" w:hAnsi="Traditional Arabic" w:cs="Traditional Arabic" w:hint="cs"/>
          <w:sz w:val="36"/>
          <w:szCs w:val="36"/>
          <w:rtl/>
        </w:rPr>
        <w:t>ح</w:t>
      </w:r>
      <w:r w:rsidRPr="00282434">
        <w:rPr>
          <w:rFonts w:ascii="Traditional Arabic" w:hAnsi="Traditional Arabic" w:cs="Traditional Arabic"/>
          <w:sz w:val="36"/>
          <w:szCs w:val="36"/>
          <w:rtl/>
        </w:rPr>
        <w:t xml:space="preserve"> بنت الحارث ومسيلمة الكذاب وغيرهم. عقد أبو</w:t>
      </w:r>
      <w:r w:rsidR="000307FB"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 xml:space="preserve">بكر </w:t>
      </w:r>
      <w:r w:rsidRPr="00282434">
        <w:rPr>
          <w:rFonts w:ascii="Traditional Arabic" w:hAnsi="Traditional Arabic" w:cs="Traditional Arabic"/>
          <w:sz w:val="36"/>
          <w:szCs w:val="36"/>
        </w:rPr>
        <w:sym w:font="AGA Arabesque" w:char="F074"/>
      </w:r>
      <w:r w:rsidRPr="00282434">
        <w:rPr>
          <w:rFonts w:ascii="Traditional Arabic" w:hAnsi="Traditional Arabic" w:cs="Traditional Arabic"/>
          <w:sz w:val="36"/>
          <w:szCs w:val="36"/>
          <w:rtl/>
        </w:rPr>
        <w:t xml:space="preserve"> لواء لخالد بن الوليد وأمره بمواجهة طليحة بن خويلد فإذا فرغ منه سار إلى مالك بن نويرة بالبطاح إن أقام له</w:t>
      </w:r>
      <w:r w:rsidR="000307FB"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أيْ إن أصر على القتال. والبطاح هو اسم ينبوع في منطقة بني </w:t>
      </w:r>
      <w:r w:rsidR="00287488">
        <w:rPr>
          <w:rFonts w:ascii="Traditional Arabic" w:hAnsi="Traditional Arabic" w:cs="Traditional Arabic" w:hint="cs"/>
          <w:sz w:val="36"/>
          <w:szCs w:val="36"/>
          <w:rtl/>
        </w:rPr>
        <w:t>أسد.</w:t>
      </w:r>
      <w:r w:rsidRPr="00282434">
        <w:rPr>
          <w:rFonts w:ascii="Traditional Arabic" w:hAnsi="Traditional Arabic" w:cs="Traditional Arabic"/>
          <w:sz w:val="36"/>
          <w:szCs w:val="36"/>
          <w:rtl/>
        </w:rPr>
        <w:t xml:space="preserve"> </w:t>
      </w:r>
    </w:p>
    <w:p w14:paraId="407910A8" w14:textId="671F5539" w:rsidR="00984A7F" w:rsidRPr="00282434" w:rsidRDefault="00984A7F" w:rsidP="009E6981">
      <w:pPr>
        <w:bidi/>
        <w:spacing w:after="0" w:line="240" w:lineRule="auto"/>
        <w:jc w:val="both"/>
        <w:rPr>
          <w:rFonts w:ascii="Traditional Arabic" w:hAnsi="Traditional Arabic" w:cs="Traditional Arabic"/>
          <w:sz w:val="36"/>
          <w:szCs w:val="36"/>
          <w:rtl/>
          <w:lang w:val="en-GB"/>
        </w:rPr>
      </w:pPr>
      <w:r w:rsidRPr="00282434">
        <w:rPr>
          <w:rFonts w:ascii="Traditional Arabic" w:hAnsi="Traditional Arabic" w:cs="Traditional Arabic"/>
          <w:sz w:val="36"/>
          <w:szCs w:val="36"/>
          <w:rtl/>
          <w:lang w:val="en-GB"/>
        </w:rPr>
        <w:t>وفي رواية</w:t>
      </w:r>
      <w:r w:rsidR="000307FB"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جعل أبو بكر </w:t>
      </w:r>
      <w:r w:rsidRPr="00282434">
        <w:rPr>
          <w:rFonts w:ascii="Traditional Arabic" w:hAnsi="Traditional Arabic" w:cs="Traditional Arabic"/>
          <w:sz w:val="36"/>
          <w:szCs w:val="36"/>
          <w:lang w:val="en-GB"/>
        </w:rPr>
        <w:sym w:font="AGA Arabesque" w:char="F074"/>
      </w:r>
      <w:r w:rsidRPr="00282434">
        <w:rPr>
          <w:rFonts w:ascii="Traditional Arabic" w:hAnsi="Traditional Arabic" w:cs="Traditional Arabic"/>
          <w:sz w:val="36"/>
          <w:szCs w:val="36"/>
          <w:rtl/>
          <w:lang w:val="en-GB"/>
        </w:rPr>
        <w:t xml:space="preserve"> ثابتَ بن قيس على الأنصار </w:t>
      </w:r>
      <w:r w:rsidR="009E6981" w:rsidRPr="00282434">
        <w:rPr>
          <w:rFonts w:ascii="Traditional Arabic" w:hAnsi="Traditional Arabic" w:cs="Traditional Arabic"/>
          <w:sz w:val="36"/>
          <w:szCs w:val="36"/>
          <w:rtl/>
          <w:lang w:val="en-GB"/>
        </w:rPr>
        <w:t>وأ</w:t>
      </w:r>
      <w:r w:rsidR="009E6981">
        <w:rPr>
          <w:rFonts w:ascii="Traditional Arabic" w:hAnsi="Traditional Arabic" w:cs="Traditional Arabic" w:hint="cs"/>
          <w:sz w:val="36"/>
          <w:szCs w:val="36"/>
          <w:rtl/>
          <w:lang w:val="en-GB"/>
        </w:rPr>
        <w:t>مَّ</w:t>
      </w:r>
      <w:r w:rsidR="009E6981" w:rsidRPr="00282434">
        <w:rPr>
          <w:rFonts w:ascii="Traditional Arabic" w:hAnsi="Traditional Arabic" w:cs="Traditional Arabic"/>
          <w:sz w:val="36"/>
          <w:szCs w:val="36"/>
          <w:rtl/>
          <w:lang w:val="en-GB"/>
        </w:rPr>
        <w:t xml:space="preserve">ره </w:t>
      </w:r>
      <w:r w:rsidRPr="00282434">
        <w:rPr>
          <w:rFonts w:ascii="Traditional Arabic" w:hAnsi="Traditional Arabic" w:cs="Traditional Arabic"/>
          <w:sz w:val="36"/>
          <w:szCs w:val="36"/>
          <w:rtl/>
          <w:lang w:val="en-GB"/>
        </w:rPr>
        <w:t xml:space="preserve">إلى خالد بن الوليد </w:t>
      </w:r>
      <w:r w:rsidR="009E6981" w:rsidRPr="00282434">
        <w:rPr>
          <w:rFonts w:ascii="Traditional Arabic" w:hAnsi="Traditional Arabic" w:cs="Traditional Arabic"/>
          <w:sz w:val="36"/>
          <w:szCs w:val="36"/>
          <w:rtl/>
          <w:lang w:val="en-GB"/>
        </w:rPr>
        <w:t>وأ</w:t>
      </w:r>
      <w:r w:rsidR="009E6981">
        <w:rPr>
          <w:rFonts w:ascii="Traditional Arabic" w:hAnsi="Traditional Arabic" w:cs="Traditional Arabic" w:hint="cs"/>
          <w:sz w:val="36"/>
          <w:szCs w:val="36"/>
          <w:rtl/>
          <w:lang w:val="en-GB"/>
        </w:rPr>
        <w:t>مَّ</w:t>
      </w:r>
      <w:r w:rsidR="009E6981" w:rsidRPr="00282434">
        <w:rPr>
          <w:rFonts w:ascii="Traditional Arabic" w:hAnsi="Traditional Arabic" w:cs="Traditional Arabic"/>
          <w:sz w:val="36"/>
          <w:szCs w:val="36"/>
          <w:rtl/>
          <w:lang w:val="en-GB"/>
        </w:rPr>
        <w:t>ر</w:t>
      </w:r>
      <w:r w:rsidR="009E6981" w:rsidRPr="00282434">
        <w:rPr>
          <w:rFonts w:ascii="Traditional Arabic" w:hAnsi="Traditional Arabic" w:cs="Traditional Arabic" w:hint="cs"/>
          <w:sz w:val="36"/>
          <w:szCs w:val="36"/>
          <w:rtl/>
          <w:lang w:val="en-GB"/>
        </w:rPr>
        <w:t xml:space="preserve"> </w:t>
      </w:r>
      <w:r w:rsidR="000307FB" w:rsidRPr="00282434">
        <w:rPr>
          <w:rFonts w:ascii="Traditional Arabic" w:hAnsi="Traditional Arabic" w:cs="Traditional Arabic" w:hint="cs"/>
          <w:sz w:val="36"/>
          <w:szCs w:val="36"/>
          <w:rtl/>
          <w:lang w:val="en-GB"/>
        </w:rPr>
        <w:t>خالدا</w:t>
      </w:r>
      <w:r w:rsidRPr="00282434">
        <w:rPr>
          <w:rFonts w:ascii="Traditional Arabic" w:hAnsi="Traditional Arabic" w:cs="Traditional Arabic"/>
          <w:sz w:val="36"/>
          <w:szCs w:val="36"/>
          <w:rtl/>
          <w:lang w:val="en-GB"/>
        </w:rPr>
        <w:t xml:space="preserve"> أن يصمد لطليحة وعيينة بن حصن وهما على بزاخة ماء من مياه بن</w:t>
      </w:r>
      <w:r w:rsidR="00287488">
        <w:rPr>
          <w:rFonts w:ascii="Traditional Arabic" w:hAnsi="Traditional Arabic" w:cs="Traditional Arabic" w:hint="cs"/>
          <w:sz w:val="36"/>
          <w:szCs w:val="36"/>
          <w:rtl/>
          <w:lang w:val="en-GB"/>
        </w:rPr>
        <w:t>ي</w:t>
      </w:r>
      <w:r w:rsidRPr="00282434">
        <w:rPr>
          <w:rFonts w:ascii="Traditional Arabic" w:hAnsi="Traditional Arabic" w:cs="Traditional Arabic"/>
          <w:sz w:val="36"/>
          <w:szCs w:val="36"/>
          <w:rtl/>
          <w:lang w:val="en-GB"/>
        </w:rPr>
        <w:t xml:space="preserve"> أسد. </w:t>
      </w:r>
    </w:p>
    <w:p w14:paraId="7F80D598" w14:textId="366EC84D" w:rsidR="00984A7F" w:rsidRPr="00282434" w:rsidRDefault="00984A7F" w:rsidP="00984A7F">
      <w:pPr>
        <w:bidi/>
        <w:spacing w:after="0" w:line="240" w:lineRule="auto"/>
        <w:jc w:val="both"/>
        <w:rPr>
          <w:rFonts w:ascii="Traditional Arabic" w:hAnsi="Traditional Arabic" w:cs="Traditional Arabic"/>
          <w:sz w:val="36"/>
          <w:szCs w:val="36"/>
          <w:rtl/>
          <w:lang w:val="en-GB"/>
        </w:rPr>
      </w:pPr>
      <w:r w:rsidRPr="00282434">
        <w:rPr>
          <w:rFonts w:ascii="Traditional Arabic" w:hAnsi="Traditional Arabic" w:cs="Traditional Arabic"/>
          <w:sz w:val="36"/>
          <w:szCs w:val="36"/>
          <w:rtl/>
          <w:lang w:val="en-GB"/>
        </w:rPr>
        <w:t xml:space="preserve">لما عقد أبو بكر </w:t>
      </w:r>
      <w:r w:rsidRPr="00282434">
        <w:rPr>
          <w:rFonts w:ascii="Traditional Arabic" w:hAnsi="Traditional Arabic" w:cs="Traditional Arabic"/>
          <w:sz w:val="36"/>
          <w:szCs w:val="36"/>
          <w:lang w:val="en-GB"/>
        </w:rPr>
        <w:sym w:font="AGA Arabesque" w:char="F074"/>
      </w:r>
      <w:r w:rsidRPr="00282434">
        <w:rPr>
          <w:rFonts w:ascii="Traditional Arabic" w:hAnsi="Traditional Arabic" w:cs="Traditional Arabic"/>
          <w:sz w:val="36"/>
          <w:szCs w:val="36"/>
          <w:rtl/>
          <w:lang w:val="en-GB"/>
        </w:rPr>
        <w:t xml:space="preserve"> لِخَالِدِ بْنِ الْوَلِيدِ عَلَى قِتَالِ أَهْلِ الرِّدَّةِ قَالَ: إِنِّي سَمِعْتُ رَسُولَ اللهِ </w:t>
      </w:r>
      <w:r w:rsidRPr="00282434">
        <w:rPr>
          <w:rFonts w:ascii="Traditional Arabic" w:hAnsi="Traditional Arabic" w:cs="Traditional Arabic"/>
          <w:sz w:val="36"/>
          <w:szCs w:val="36"/>
          <w:lang w:val="en-GB"/>
        </w:rPr>
        <w:sym w:font="AGA Arabesque" w:char="F072"/>
      </w:r>
      <w:r w:rsidRPr="00282434">
        <w:rPr>
          <w:rFonts w:ascii="Traditional Arabic" w:hAnsi="Traditional Arabic" w:cs="Traditional Arabic"/>
          <w:sz w:val="36"/>
          <w:szCs w:val="36"/>
          <w:rtl/>
          <w:lang w:val="en-GB"/>
        </w:rPr>
        <w:t xml:space="preserve"> يَقُولُ نِعْمَ عَبْدُ اللهِ وَأَخُو الْعَشِيرَةِ خَالِدُ بْنُ الْوَلِيدِ وَسَيْفٌ مِنْ سُيُوفِ اللهِ سَلَّهُ اللهُ عَزَّ وَجَلَّ عَلَى الْكُفَّارِ وَالْمُنَافِقِينَ. (مسند أحمد، كتاب مسند العشرة المبشرين بالجنة) </w:t>
      </w:r>
    </w:p>
    <w:p w14:paraId="0C8F1CE3" w14:textId="38154E8A" w:rsidR="00984A7F" w:rsidRPr="00282434" w:rsidRDefault="00984A7F" w:rsidP="009E6981">
      <w:pPr>
        <w:bidi/>
        <w:spacing w:after="0" w:line="240" w:lineRule="auto"/>
        <w:jc w:val="both"/>
        <w:rPr>
          <w:rFonts w:ascii="Traditional Arabic" w:hAnsi="Traditional Arabic" w:cs="Traditional Arabic"/>
          <w:sz w:val="36"/>
          <w:szCs w:val="36"/>
          <w:lang w:val="en-GB"/>
        </w:rPr>
      </w:pPr>
      <w:r w:rsidRPr="00282434">
        <w:rPr>
          <w:rFonts w:ascii="Traditional Arabic" w:hAnsi="Traditional Arabic" w:cs="Traditional Arabic" w:hint="cs"/>
          <w:sz w:val="36"/>
          <w:szCs w:val="36"/>
          <w:rtl/>
          <w:lang w:val="en-GB"/>
        </w:rPr>
        <w:t xml:space="preserve">أرسل أبوبكر </w:t>
      </w:r>
      <w:r w:rsidRPr="00282434">
        <w:rPr>
          <w:rFonts w:ascii="Traditional Arabic" w:hAnsi="Traditional Arabic" w:cs="Traditional Arabic" w:hint="cs"/>
          <w:sz w:val="36"/>
          <w:szCs w:val="36"/>
          <w:lang w:val="en-GB"/>
        </w:rPr>
        <w:sym w:font="AGA Arabesque" w:char="F074"/>
      </w:r>
      <w:r w:rsidRPr="00282434">
        <w:rPr>
          <w:rFonts w:ascii="Traditional Arabic" w:hAnsi="Traditional Arabic" w:cs="Traditional Arabic" w:hint="cs"/>
          <w:sz w:val="36"/>
          <w:szCs w:val="36"/>
          <w:rtl/>
          <w:lang w:val="en-GB"/>
        </w:rPr>
        <w:t xml:space="preserve"> خالد بن الوليد إلى طليحة وعيينة، فأقدم </w:t>
      </w:r>
      <w:r w:rsidR="00FD4006">
        <w:rPr>
          <w:rFonts w:ascii="Traditional Arabic" w:hAnsi="Traditional Arabic" w:cs="Traditional Arabic" w:hint="cs"/>
          <w:sz w:val="36"/>
          <w:szCs w:val="36"/>
          <w:rtl/>
          <w:lang w:val="en-GB"/>
        </w:rPr>
        <w:t>تعريف</w:t>
      </w:r>
      <w:r w:rsidR="00FD4006"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hint="cs"/>
          <w:sz w:val="36"/>
          <w:szCs w:val="36"/>
          <w:rtl/>
          <w:lang w:val="en-GB"/>
        </w:rPr>
        <w:t xml:space="preserve">هذين المعارضَين أيضا. </w:t>
      </w:r>
    </w:p>
    <w:p w14:paraId="514E3261" w14:textId="28273420" w:rsidR="00984A7F" w:rsidRPr="00282434" w:rsidRDefault="00984A7F" w:rsidP="00022413">
      <w:pPr>
        <w:bidi/>
        <w:spacing w:after="0" w:line="240" w:lineRule="auto"/>
        <w:jc w:val="both"/>
        <w:rPr>
          <w:rFonts w:ascii="Traditional Arabic" w:hAnsi="Traditional Arabic" w:cs="Traditional Arabic"/>
          <w:sz w:val="36"/>
          <w:szCs w:val="36"/>
          <w:shd w:val="clear" w:color="auto" w:fill="FFFFFF"/>
          <w:rtl/>
        </w:rPr>
      </w:pPr>
      <w:r w:rsidRPr="00282434">
        <w:rPr>
          <w:rFonts w:ascii="Traditional Arabic" w:hAnsi="Traditional Arabic" w:cs="Traditional Arabic" w:hint="cs"/>
          <w:sz w:val="36"/>
          <w:szCs w:val="36"/>
          <w:shd w:val="clear" w:color="auto" w:fill="FFFFFF"/>
          <w:rtl/>
        </w:rPr>
        <w:t xml:space="preserve">كان طليحة الأسدي من المتنبّئين الذي ظهر في آخر حياة رسول الله </w:t>
      </w:r>
      <w:r w:rsidRPr="00282434">
        <w:rPr>
          <w:rFonts w:ascii="Traditional Arabic" w:hAnsi="Traditional Arabic" w:cs="Traditional Arabic" w:hint="cs"/>
          <w:sz w:val="36"/>
          <w:szCs w:val="36"/>
          <w:shd w:val="clear" w:color="auto" w:fill="FFFFFF"/>
        </w:rPr>
        <w:sym w:font="AGA Arabesque" w:char="F072"/>
      </w:r>
      <w:r w:rsidRPr="00282434">
        <w:rPr>
          <w:rFonts w:ascii="Traditional Arabic" w:hAnsi="Traditional Arabic" w:cs="Traditional Arabic" w:hint="cs"/>
          <w:sz w:val="36"/>
          <w:szCs w:val="36"/>
          <w:shd w:val="clear" w:color="auto" w:fill="FFFFFF"/>
          <w:rtl/>
        </w:rPr>
        <w:t xml:space="preserve">، وكان اسمه </w:t>
      </w:r>
      <w:r w:rsidRPr="00282434">
        <w:rPr>
          <w:rFonts w:ascii="Traditional Arabic" w:hAnsi="Traditional Arabic" w:cs="Traditional Arabic"/>
          <w:sz w:val="36"/>
          <w:szCs w:val="36"/>
          <w:shd w:val="clear" w:color="auto" w:fill="FFFFFF"/>
          <w:rtl/>
        </w:rPr>
        <w:t xml:space="preserve">طليحة بن خويلد بن نوفل بن نضلة الأسدي، ولقد قدم مع وفد قومه أسد على رسول الله </w:t>
      </w:r>
      <w:r w:rsidRPr="00282434">
        <w:rPr>
          <w:rFonts w:ascii="Traditional Arabic" w:hAnsi="Traditional Arabic" w:cs="Traditional Arabic"/>
          <w:sz w:val="36"/>
          <w:szCs w:val="36"/>
          <w:shd w:val="clear" w:color="auto" w:fill="FFFFFF"/>
        </w:rPr>
        <w:sym w:font="AGA Arabesque" w:char="F072"/>
      </w:r>
      <w:r w:rsidRPr="00282434">
        <w:rPr>
          <w:rFonts w:ascii="Traditional Arabic" w:hAnsi="Traditional Arabic" w:cs="Traditional Arabic"/>
          <w:sz w:val="36"/>
          <w:szCs w:val="36"/>
          <w:shd w:val="clear" w:color="auto" w:fill="FFFFFF"/>
          <w:rtl/>
        </w:rPr>
        <w:t xml:space="preserve"> في عام الوفود سنة تسع للهجرة، فسلَّموا عليه، وقالوا له ممتنِّين: جئناك نشهدُ أن لا إِلـه إِلا الله، وأنك عبده ورسوله، ولم تبعث إِلينا، ونحن لمن وراءنا، ولما عادوا ارتدَّ طليحة، وتنبَّأ، وعسكر في سميراء (</w:t>
      </w:r>
      <w:r w:rsidR="00074B36" w:rsidRPr="00282434">
        <w:rPr>
          <w:rFonts w:ascii="Traditional Arabic" w:hAnsi="Traditional Arabic" w:cs="Traditional Arabic" w:hint="cs"/>
          <w:sz w:val="36"/>
          <w:szCs w:val="36"/>
          <w:shd w:val="clear" w:color="auto" w:fill="FFFFFF"/>
          <w:rtl/>
        </w:rPr>
        <w:t xml:space="preserve">وهي </w:t>
      </w:r>
      <w:r w:rsidRPr="00282434">
        <w:rPr>
          <w:rFonts w:ascii="Traditional Arabic" w:hAnsi="Traditional Arabic" w:cs="Traditional Arabic"/>
          <w:sz w:val="36"/>
          <w:szCs w:val="36"/>
          <w:shd w:val="clear" w:color="auto" w:fill="FFFFFF"/>
          <w:rtl/>
        </w:rPr>
        <w:t xml:space="preserve">منطقة </w:t>
      </w:r>
      <w:r w:rsidRPr="00282434">
        <w:rPr>
          <w:rFonts w:ascii="Traditional Arabic" w:hAnsi="Traditional Arabic" w:cs="Traditional Arabic" w:hint="cs"/>
          <w:sz w:val="36"/>
          <w:szCs w:val="36"/>
          <w:shd w:val="clear" w:color="auto" w:fill="FFFFFF"/>
          <w:rtl/>
        </w:rPr>
        <w:t>سميت باسم شخص من قوم عاد، تقع على بُعد منزلٍ من المدينة نحو مكة، وحولها جبال سود وبسبب</w:t>
      </w:r>
      <w:r w:rsidR="00022413">
        <w:rPr>
          <w:rFonts w:ascii="Traditional Arabic" w:hAnsi="Traditional Arabic" w:cs="Traditional Arabic" w:hint="cs"/>
          <w:sz w:val="36"/>
          <w:szCs w:val="36"/>
          <w:shd w:val="clear" w:color="auto" w:fill="FFFFFF"/>
          <w:rtl/>
        </w:rPr>
        <w:t xml:space="preserve"> ذلك</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lastRenderedPageBreak/>
        <w:t>سميت بهذا الاسم</w:t>
      </w:r>
      <w:r w:rsidRPr="00282434">
        <w:rPr>
          <w:rFonts w:ascii="Traditional Arabic" w:hAnsi="Traditional Arabic" w:cs="Traditional Arabic"/>
          <w:sz w:val="36"/>
          <w:szCs w:val="36"/>
          <w:shd w:val="clear" w:color="auto" w:fill="FFFFFF"/>
          <w:rtl/>
        </w:rPr>
        <w:t xml:space="preserve">)، واتَّبعه العوامُّ، وأوّل سبب لضلال الناس </w:t>
      </w:r>
      <w:r w:rsidR="00074B36" w:rsidRPr="00282434">
        <w:rPr>
          <w:rFonts w:ascii="Traditional Arabic" w:hAnsi="Traditional Arabic" w:cs="Traditional Arabic" w:hint="cs"/>
          <w:sz w:val="36"/>
          <w:szCs w:val="36"/>
          <w:shd w:val="clear" w:color="auto" w:fill="FFFFFF"/>
          <w:rtl/>
        </w:rPr>
        <w:t xml:space="preserve">هو </w:t>
      </w:r>
      <w:r w:rsidRPr="00282434">
        <w:rPr>
          <w:rFonts w:ascii="Traditional Arabic" w:hAnsi="Traditional Arabic" w:cs="Traditional Arabic"/>
          <w:sz w:val="36"/>
          <w:szCs w:val="36"/>
          <w:shd w:val="clear" w:color="auto" w:fill="FFFFFF"/>
          <w:rtl/>
        </w:rPr>
        <w:t>أنَّه كان مع بعض قومه في سفرٍ فأعوزهم الماء، وغلب العطش على النَّاس فقال: اركبوا أعلال</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ا (اسم فرسه) واضربوا أميال</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ا؛ تجدوا بلال</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ا. ففعلوا، فوجدوا الماء، فكان ذلك سبب وقوع الأعراب في الفتنة</w:t>
      </w:r>
      <w:r w:rsidRPr="00282434">
        <w:rPr>
          <w:rFonts w:ascii="Traditional Arabic" w:hAnsi="Traditional Arabic" w:cs="Traditional Arabic" w:hint="cs"/>
          <w:sz w:val="36"/>
          <w:szCs w:val="36"/>
          <w:shd w:val="clear" w:color="auto" w:fill="FFFFFF"/>
          <w:rtl/>
        </w:rPr>
        <w:t xml:space="preserve">. (لعله كان يعلم سلفا أن هناك ماء فأرسل الناس إليه </w:t>
      </w:r>
      <w:r w:rsidR="009E6981">
        <w:rPr>
          <w:rFonts w:ascii="Traditional Arabic" w:hAnsi="Traditional Arabic" w:cs="Traditional Arabic" w:hint="cs"/>
          <w:sz w:val="36"/>
          <w:szCs w:val="36"/>
          <w:shd w:val="clear" w:color="auto" w:fill="FFFFFF"/>
          <w:rtl/>
        </w:rPr>
        <w:t>بذكاء،</w:t>
      </w:r>
      <w:r w:rsidR="009E6981"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 xml:space="preserve">مما </w:t>
      </w:r>
      <w:r w:rsidR="00FD4006">
        <w:rPr>
          <w:rFonts w:ascii="Traditional Arabic" w:hAnsi="Traditional Arabic" w:cs="Traditional Arabic" w:hint="cs"/>
          <w:sz w:val="36"/>
          <w:szCs w:val="36"/>
          <w:shd w:val="clear" w:color="auto" w:fill="FFFFFF"/>
          <w:rtl/>
        </w:rPr>
        <w:t>أ</w:t>
      </w:r>
      <w:r w:rsidRPr="00282434">
        <w:rPr>
          <w:rFonts w:ascii="Traditional Arabic" w:hAnsi="Traditional Arabic" w:cs="Traditional Arabic" w:hint="cs"/>
          <w:sz w:val="36"/>
          <w:szCs w:val="36"/>
          <w:shd w:val="clear" w:color="auto" w:fill="FFFFFF"/>
          <w:rtl/>
        </w:rPr>
        <w:t>وقع الأعراب</w:t>
      </w:r>
      <w:r w:rsidR="00074B36" w:rsidRPr="00282434">
        <w:rPr>
          <w:rFonts w:ascii="Traditional Arabic" w:hAnsi="Traditional Arabic" w:cs="Traditional Arabic" w:hint="cs"/>
          <w:sz w:val="36"/>
          <w:szCs w:val="36"/>
          <w:shd w:val="clear" w:color="auto" w:fill="FFFFFF"/>
          <w:rtl/>
        </w:rPr>
        <w:t xml:space="preserve"> الجهلة</w:t>
      </w:r>
      <w:r w:rsidRPr="00282434">
        <w:rPr>
          <w:rFonts w:ascii="Traditional Arabic" w:hAnsi="Traditional Arabic" w:cs="Traditional Arabic" w:hint="cs"/>
          <w:sz w:val="36"/>
          <w:szCs w:val="36"/>
          <w:shd w:val="clear" w:color="auto" w:fill="FFFFFF"/>
          <w:rtl/>
        </w:rPr>
        <w:t xml:space="preserve"> في الفتنة) </w:t>
      </w:r>
      <w:r w:rsidRPr="00282434">
        <w:rPr>
          <w:rFonts w:ascii="Traditional Arabic" w:hAnsi="Traditional Arabic" w:cs="Traditional Arabic"/>
          <w:sz w:val="36"/>
          <w:szCs w:val="36"/>
          <w:shd w:val="clear" w:color="auto" w:fill="FFFFFF"/>
          <w:rtl/>
        </w:rPr>
        <w:t>ومن خزعبلاته أنَّه رفع السُّجود من الصَّلاة، وكان يزعم أنَّ الوحي يأتيه من السَّماء، و</w:t>
      </w:r>
      <w:r w:rsidRPr="00282434">
        <w:rPr>
          <w:rFonts w:ascii="Traditional Arabic" w:hAnsi="Traditional Arabic" w:cs="Traditional Arabic" w:hint="cs"/>
          <w:sz w:val="36"/>
          <w:szCs w:val="36"/>
          <w:shd w:val="clear" w:color="auto" w:fill="FFFFFF"/>
          <w:rtl/>
        </w:rPr>
        <w:t xml:space="preserve">كان يقدم </w:t>
      </w:r>
      <w:r w:rsidRPr="00282434">
        <w:rPr>
          <w:rFonts w:ascii="Traditional Arabic" w:hAnsi="Traditional Arabic" w:cs="Traditional Arabic"/>
          <w:sz w:val="36"/>
          <w:szCs w:val="36"/>
          <w:shd w:val="clear" w:color="auto" w:fill="FFFFFF"/>
          <w:rtl/>
        </w:rPr>
        <w:t>أسجاع</w:t>
      </w:r>
      <w:r w:rsidRPr="00282434">
        <w:rPr>
          <w:rFonts w:ascii="Traditional Arabic" w:hAnsi="Traditional Arabic" w:cs="Traditional Arabic" w:hint="cs"/>
          <w:sz w:val="36"/>
          <w:szCs w:val="36"/>
          <w:shd w:val="clear" w:color="auto" w:fill="FFFFFF"/>
          <w:rtl/>
        </w:rPr>
        <w:t>ا</w:t>
      </w:r>
      <w:r w:rsidRPr="00282434">
        <w:rPr>
          <w:rFonts w:ascii="Traditional Arabic" w:hAnsi="Traditional Arabic" w:cs="Traditional Arabic"/>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له</w:t>
      </w:r>
      <w:r w:rsidRPr="00282434">
        <w:rPr>
          <w:rFonts w:ascii="Traditional Arabic" w:hAnsi="Traditional Arabic" w:cs="Traditional Arabic"/>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م</w:t>
      </w:r>
      <w:r w:rsidRPr="00282434">
        <w:rPr>
          <w:rFonts w:ascii="Traditional Arabic" w:hAnsi="Traditional Arabic" w:cs="Traditional Arabic"/>
          <w:sz w:val="36"/>
          <w:szCs w:val="36"/>
          <w:shd w:val="clear" w:color="auto" w:fill="FFFFFF"/>
          <w:rtl/>
        </w:rPr>
        <w:t>دَّع</w:t>
      </w:r>
      <w:r w:rsidRPr="00282434">
        <w:rPr>
          <w:rFonts w:ascii="Traditional Arabic" w:hAnsi="Traditional Arabic" w:cs="Traditional Arabic" w:hint="cs"/>
          <w:sz w:val="36"/>
          <w:szCs w:val="36"/>
          <w:shd w:val="clear" w:color="auto" w:fill="FFFFFF"/>
          <w:rtl/>
        </w:rPr>
        <w:t>يا</w:t>
      </w:r>
      <w:r w:rsidRPr="00282434">
        <w:rPr>
          <w:rFonts w:ascii="Traditional Arabic" w:hAnsi="Traditional Arabic" w:cs="Traditional Arabic"/>
          <w:sz w:val="36"/>
          <w:szCs w:val="36"/>
          <w:shd w:val="clear" w:color="auto" w:fill="FFFFFF"/>
          <w:rtl/>
        </w:rPr>
        <w:t xml:space="preserve"> أنَّه</w:t>
      </w:r>
      <w:r w:rsidRPr="00282434">
        <w:rPr>
          <w:rFonts w:ascii="Traditional Arabic" w:hAnsi="Traditional Arabic" w:cs="Traditional Arabic" w:hint="cs"/>
          <w:sz w:val="36"/>
          <w:szCs w:val="36"/>
          <w:shd w:val="clear" w:color="auto" w:fill="FFFFFF"/>
          <w:rtl/>
        </w:rPr>
        <w:t>ا</w:t>
      </w:r>
      <w:r w:rsidRPr="00282434">
        <w:rPr>
          <w:rFonts w:ascii="Traditional Arabic" w:hAnsi="Traditional Arabic" w:cs="Traditional Arabic"/>
          <w:sz w:val="36"/>
          <w:szCs w:val="36"/>
          <w:shd w:val="clear" w:color="auto" w:fill="FFFFFF"/>
          <w:rtl/>
        </w:rPr>
        <w:t xml:space="preserve"> وح</w:t>
      </w:r>
      <w:r w:rsidRPr="00282434">
        <w:rPr>
          <w:rFonts w:ascii="Traditional Arabic" w:hAnsi="Traditional Arabic" w:cs="Traditional Arabic" w:hint="cs"/>
          <w:sz w:val="36"/>
          <w:szCs w:val="36"/>
          <w:shd w:val="clear" w:color="auto" w:fill="FFFFFF"/>
          <w:rtl/>
        </w:rPr>
        <w:t>ي</w:t>
      </w:r>
      <w:r w:rsidR="008F3B33" w:rsidRPr="00282434">
        <w:rPr>
          <w:rFonts w:ascii="Traditional Arabic" w:hAnsi="Traditional Arabic" w:cs="Traditional Arabic" w:hint="cs"/>
          <w:sz w:val="36"/>
          <w:szCs w:val="36"/>
          <w:shd w:val="clear" w:color="auto" w:fill="FFFFFF"/>
          <w:rtl/>
        </w:rPr>
        <w:t>،</w:t>
      </w:r>
      <w:r w:rsidR="008F3B33" w:rsidRPr="00282434">
        <w:rPr>
          <w:rFonts w:ascii="Traditional Arabic" w:hAnsi="Traditional Arabic" w:cs="Traditional Arabic"/>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 xml:space="preserve">ويتبين من التاريخ أن الكهنة في زمن الجاهلية كانوا يصنعون عبارات مسجعة </w:t>
      </w:r>
      <w:r w:rsidR="009E6981">
        <w:rPr>
          <w:rFonts w:ascii="Traditional Arabic" w:hAnsi="Traditional Arabic" w:cs="Traditional Arabic" w:hint="cs"/>
          <w:sz w:val="36"/>
          <w:szCs w:val="36"/>
          <w:shd w:val="clear" w:color="auto" w:fill="FFFFFF"/>
          <w:rtl/>
        </w:rPr>
        <w:t>ومقفَّاة</w:t>
      </w:r>
      <w:r w:rsidR="009E6981"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 xml:space="preserve">ويسردونها على الناس ليرعبوهم، وكان طليحة أيضا كاهنا </w:t>
      </w:r>
      <w:r w:rsidR="008F3B33" w:rsidRPr="00282434">
        <w:rPr>
          <w:rFonts w:ascii="Traditional Arabic" w:hAnsi="Traditional Arabic" w:cs="Traditional Arabic" w:hint="cs"/>
          <w:sz w:val="36"/>
          <w:szCs w:val="36"/>
          <w:shd w:val="clear" w:color="auto" w:fill="FFFFFF"/>
          <w:rtl/>
        </w:rPr>
        <w:t>فغرّته نفسه</w:t>
      </w:r>
      <w:r w:rsidR="00282434"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sz w:val="36"/>
          <w:szCs w:val="36"/>
          <w:shd w:val="clear" w:color="auto" w:fill="FFFFFF"/>
          <w:rtl/>
        </w:rPr>
        <w:t>واشتدَّ أمره، وقويت شوكته، ف</w:t>
      </w:r>
      <w:r w:rsidR="00282434" w:rsidRPr="00282434">
        <w:rPr>
          <w:rFonts w:ascii="Traditional Arabic" w:hAnsi="Traditional Arabic" w:cs="Traditional Arabic"/>
          <w:sz w:val="36"/>
          <w:szCs w:val="36"/>
          <w:shd w:val="clear" w:color="auto" w:fill="FFFFFF"/>
          <w:rtl/>
        </w:rPr>
        <w:t xml:space="preserve">لما سمع رسول الله </w:t>
      </w:r>
      <w:r w:rsidR="00282434" w:rsidRPr="00282434">
        <w:rPr>
          <w:rFonts w:ascii="Traditional Arabic" w:hAnsi="Traditional Arabic" w:cs="Traditional Arabic"/>
          <w:sz w:val="36"/>
          <w:szCs w:val="36"/>
          <w:shd w:val="clear" w:color="auto" w:fill="FFFFFF"/>
        </w:rPr>
        <w:sym w:font="AGA Arabesque" w:char="F072"/>
      </w:r>
      <w:r w:rsidR="00282434" w:rsidRPr="00282434">
        <w:rPr>
          <w:rFonts w:ascii="Traditional Arabic" w:hAnsi="Traditional Arabic" w:cs="Traditional Arabic"/>
          <w:sz w:val="36"/>
          <w:szCs w:val="36"/>
          <w:shd w:val="clear" w:color="auto" w:fill="FFFFFF"/>
          <w:rtl/>
        </w:rPr>
        <w:t xml:space="preserve"> من أمره </w:t>
      </w:r>
      <w:r w:rsidRPr="00282434">
        <w:rPr>
          <w:rFonts w:ascii="Traditional Arabic" w:hAnsi="Traditional Arabic" w:cs="Traditional Arabic"/>
          <w:sz w:val="36"/>
          <w:szCs w:val="36"/>
          <w:shd w:val="clear" w:color="auto" w:fill="FFFFFF"/>
          <w:rtl/>
        </w:rPr>
        <w:t>بعث ضرار بن الأزور الأسدي لمقاتلته، ولكنَّ ضرارا لم يكن له به ق</w:t>
      </w:r>
      <w:r w:rsidR="00022413">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 xml:space="preserve">بل، وذلك لتعاظم قوَّته مع الزَّمن، ولا سيَّما بعد أن </w:t>
      </w:r>
      <w:r w:rsidRPr="00282434">
        <w:rPr>
          <w:rFonts w:ascii="Traditional Arabic" w:hAnsi="Traditional Arabic" w:cs="Traditional Arabic" w:hint="cs"/>
          <w:sz w:val="36"/>
          <w:szCs w:val="36"/>
          <w:shd w:val="clear" w:color="auto" w:fill="FFFFFF"/>
          <w:rtl/>
        </w:rPr>
        <w:t>آ</w:t>
      </w:r>
      <w:r w:rsidRPr="00282434">
        <w:rPr>
          <w:rFonts w:ascii="Traditional Arabic" w:hAnsi="Traditional Arabic" w:cs="Traditional Arabic"/>
          <w:sz w:val="36"/>
          <w:szCs w:val="36"/>
          <w:shd w:val="clear" w:color="auto" w:fill="FFFFFF"/>
          <w:rtl/>
        </w:rPr>
        <w:t>من به الحليفان: أسد، وغطفان</w:t>
      </w:r>
      <w:r w:rsidRPr="00282434">
        <w:rPr>
          <w:rFonts w:ascii="Traditional Arabic" w:hAnsi="Traditional Arabic" w:cs="Traditional Arabic" w:hint="cs"/>
          <w:sz w:val="36"/>
          <w:szCs w:val="36"/>
          <w:shd w:val="clear" w:color="auto" w:fill="FFFFFF"/>
          <w:rtl/>
        </w:rPr>
        <w:t xml:space="preserve">. </w:t>
      </w:r>
    </w:p>
    <w:p w14:paraId="3FEF9060" w14:textId="226D1B53" w:rsidR="00984A7F" w:rsidRPr="00282434" w:rsidRDefault="00984A7F" w:rsidP="00984A7F">
      <w:pPr>
        <w:bidi/>
        <w:spacing w:after="0" w:line="240" w:lineRule="auto"/>
        <w:jc w:val="both"/>
        <w:rPr>
          <w:rFonts w:ascii="Traditional Arabic" w:hAnsi="Traditional Arabic" w:cs="Traditional Arabic"/>
          <w:sz w:val="36"/>
          <w:szCs w:val="36"/>
          <w:shd w:val="clear" w:color="auto" w:fill="FFFFFF"/>
          <w:rtl/>
        </w:rPr>
      </w:pPr>
      <w:r w:rsidRPr="00282434">
        <w:rPr>
          <w:rFonts w:ascii="Traditional Arabic" w:hAnsi="Traditional Arabic" w:cs="Traditional Arabic"/>
          <w:sz w:val="36"/>
          <w:szCs w:val="36"/>
          <w:shd w:val="clear" w:color="auto" w:fill="FFFFFF"/>
          <w:rtl/>
        </w:rPr>
        <w:t>وتوفِّي رسول الله</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Pr>
        <w:sym w:font="AGA Arabesque" w:char="F072"/>
      </w:r>
      <w:r w:rsidRPr="00282434">
        <w:rPr>
          <w:rFonts w:ascii="Traditional Arabic" w:hAnsi="Traditional Arabic" w:cs="Traditional Arabic"/>
          <w:sz w:val="36"/>
          <w:szCs w:val="36"/>
          <w:shd w:val="clear" w:color="auto" w:fill="FFFFFF"/>
          <w:rtl/>
        </w:rPr>
        <w:t xml:space="preserve"> ولم يُحسم أمر طُليحة، وتولَّى الخلافة </w:t>
      </w:r>
      <w:r w:rsidRPr="00282434">
        <w:rPr>
          <w:rFonts w:ascii="Traditional Arabic" w:hAnsi="Traditional Arabic" w:cs="Traditional Arabic" w:hint="cs"/>
          <w:sz w:val="36"/>
          <w:szCs w:val="36"/>
          <w:shd w:val="clear" w:color="auto" w:fill="FFFFFF"/>
          <w:rtl/>
        </w:rPr>
        <w:t xml:space="preserve">أبو بكر </w:t>
      </w:r>
      <w:r w:rsidRPr="00282434">
        <w:rPr>
          <w:rFonts w:ascii="Traditional Arabic" w:hAnsi="Traditional Arabic" w:cs="Traditional Arabic"/>
          <w:sz w:val="36"/>
          <w:szCs w:val="36"/>
          <w:shd w:val="clear" w:color="auto" w:fill="FFFFFF"/>
          <w:rtl/>
        </w:rPr>
        <w:t xml:space="preserve">الصِّدِّيق </w:t>
      </w:r>
      <w:r w:rsidRPr="00282434">
        <w:rPr>
          <w:rFonts w:ascii="Traditional Arabic" w:hAnsi="Traditional Arabic" w:cs="Traditional Arabic"/>
          <w:sz w:val="36"/>
          <w:szCs w:val="36"/>
          <w:shd w:val="clear" w:color="auto" w:fill="FFFFFF"/>
        </w:rPr>
        <w:sym w:font="AGA Arabesque" w:char="F074"/>
      </w:r>
      <w:r w:rsidRPr="00282434">
        <w:rPr>
          <w:rFonts w:ascii="Traditional Arabic" w:hAnsi="Traditional Arabic" w:cs="Traditional Arabic"/>
          <w:sz w:val="36"/>
          <w:szCs w:val="36"/>
          <w:shd w:val="clear" w:color="auto" w:fill="FFFFFF"/>
          <w:rtl/>
        </w:rPr>
        <w:t xml:space="preserve"> وعقد الألوية للجيوش، و</w:t>
      </w:r>
      <w:r w:rsidRPr="00282434">
        <w:rPr>
          <w:rFonts w:ascii="Traditional Arabic" w:hAnsi="Traditional Arabic" w:cs="Traditional Arabic" w:hint="cs"/>
          <w:sz w:val="36"/>
          <w:szCs w:val="36"/>
          <w:shd w:val="clear" w:color="auto" w:fill="FFFFFF"/>
          <w:rtl/>
        </w:rPr>
        <w:t xml:space="preserve">عيّن </w:t>
      </w:r>
      <w:r w:rsidRPr="00282434">
        <w:rPr>
          <w:rFonts w:ascii="Traditional Arabic" w:hAnsi="Traditional Arabic" w:cs="Traditional Arabic"/>
          <w:sz w:val="36"/>
          <w:szCs w:val="36"/>
          <w:shd w:val="clear" w:color="auto" w:fill="FFFFFF"/>
          <w:rtl/>
        </w:rPr>
        <w:t xml:space="preserve">الأمراء للقضاء على المرتدِّين، </w:t>
      </w:r>
      <w:r w:rsidRPr="00282434">
        <w:rPr>
          <w:rFonts w:ascii="Traditional Arabic" w:hAnsi="Traditional Arabic" w:cs="Traditional Arabic" w:hint="cs"/>
          <w:sz w:val="36"/>
          <w:szCs w:val="36"/>
          <w:shd w:val="clear" w:color="auto" w:fill="FFFFFF"/>
          <w:rtl/>
        </w:rPr>
        <w:t>ف</w:t>
      </w:r>
      <w:r w:rsidRPr="00282434">
        <w:rPr>
          <w:rFonts w:ascii="Traditional Arabic" w:hAnsi="Traditional Arabic" w:cs="Traditional Arabic"/>
          <w:sz w:val="36"/>
          <w:szCs w:val="36"/>
          <w:shd w:val="clear" w:color="auto" w:fill="FFFFFF"/>
          <w:rtl/>
        </w:rPr>
        <w:t>وجَّه إِل</w:t>
      </w:r>
      <w:r w:rsidRPr="00282434">
        <w:rPr>
          <w:rFonts w:ascii="Traditional Arabic" w:hAnsi="Traditional Arabic" w:cs="Traditional Arabic" w:hint="cs"/>
          <w:sz w:val="36"/>
          <w:szCs w:val="36"/>
          <w:shd w:val="clear" w:color="auto" w:fill="FFFFFF"/>
          <w:rtl/>
        </w:rPr>
        <w:t>ى طليحة الأسدي</w:t>
      </w:r>
      <w:r w:rsidRPr="00282434">
        <w:rPr>
          <w:rFonts w:ascii="Traditional Arabic" w:hAnsi="Traditional Arabic" w:cs="Traditional Arabic"/>
          <w:sz w:val="36"/>
          <w:szCs w:val="36"/>
          <w:shd w:val="clear" w:color="auto" w:fill="FFFFFF"/>
          <w:rtl/>
        </w:rPr>
        <w:t xml:space="preserve"> جيش</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ا بقيادة خالد بن الوليد</w:t>
      </w:r>
      <w:r w:rsidRPr="00282434">
        <w:rPr>
          <w:rFonts w:ascii="Traditional Arabic" w:hAnsi="Traditional Arabic" w:cs="Traditional Arabic" w:hint="cs"/>
          <w:sz w:val="36"/>
          <w:szCs w:val="36"/>
          <w:shd w:val="clear" w:color="auto" w:fill="FFFFFF"/>
          <w:rtl/>
        </w:rPr>
        <w:t>. ما كان هؤلاء مرتدين أو متنبّئين فقط</w:t>
      </w:r>
      <w:r w:rsidR="006304AA">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hint="cs"/>
          <w:sz w:val="36"/>
          <w:szCs w:val="36"/>
          <w:shd w:val="clear" w:color="auto" w:fill="FFFFFF"/>
          <w:rtl/>
        </w:rPr>
        <w:t xml:space="preserve"> بل كانوا أيضا يحاربون المسلمين ويسعون لإيذائهم. </w:t>
      </w:r>
    </w:p>
    <w:p w14:paraId="6482843F" w14:textId="2472CE04" w:rsidR="00984A7F" w:rsidRPr="00282434" w:rsidRDefault="00984A7F" w:rsidP="00457AC5">
      <w:pPr>
        <w:bidi/>
        <w:spacing w:after="0" w:line="240" w:lineRule="auto"/>
        <w:jc w:val="both"/>
        <w:rPr>
          <w:rFonts w:ascii="Traditional Arabic" w:hAnsi="Traditional Arabic" w:cs="Traditional Arabic"/>
          <w:sz w:val="36"/>
          <w:szCs w:val="36"/>
          <w:shd w:val="clear" w:color="auto" w:fill="FFFFFF"/>
          <w:rtl/>
        </w:rPr>
      </w:pPr>
      <w:r w:rsidRPr="00282434">
        <w:rPr>
          <w:rFonts w:ascii="Traditional Arabic" w:hAnsi="Traditional Arabic" w:cs="Traditional Arabic" w:hint="cs"/>
          <w:sz w:val="36"/>
          <w:szCs w:val="36"/>
          <w:shd w:val="clear" w:color="auto" w:fill="FFFFFF"/>
          <w:rtl/>
        </w:rPr>
        <w:t xml:space="preserve">وأما عيينة بن حصن فقد ورد عنه أنه قاد بني فزارة في غزوة الأحزاب. وفي الغزوة نفسها أراد ثلاثة جيوش برفقة بني قريظة شنَّ الهجوم على المدينة فكان أحد هذه الجيوش جيش عيينة، وبعد هزيمة الكفار في غزوة الأحزاب قصد الهجوم على المدينة مرة أخرى، ولكن رسول الله </w:t>
      </w:r>
      <w:r w:rsidRPr="00282434">
        <w:rPr>
          <w:rFonts w:ascii="Traditional Arabic" w:hAnsi="Traditional Arabic" w:cs="Traditional Arabic" w:hint="cs"/>
          <w:sz w:val="36"/>
          <w:szCs w:val="36"/>
          <w:shd w:val="clear" w:color="auto" w:fill="FFFFFF"/>
        </w:rPr>
        <w:sym w:font="AGA Arabesque" w:char="F072"/>
      </w:r>
      <w:r w:rsidRPr="00282434">
        <w:rPr>
          <w:rFonts w:ascii="Traditional Arabic" w:hAnsi="Traditional Arabic" w:cs="Traditional Arabic" w:hint="cs"/>
          <w:sz w:val="36"/>
          <w:szCs w:val="36"/>
          <w:shd w:val="clear" w:color="auto" w:fill="FFFFFF"/>
          <w:rtl/>
        </w:rPr>
        <w:t xml:space="preserve"> خرج </w:t>
      </w:r>
      <w:r w:rsidR="009E6981">
        <w:rPr>
          <w:rFonts w:ascii="Traditional Arabic" w:hAnsi="Traditional Arabic" w:cs="Traditional Arabic" w:hint="cs"/>
          <w:sz w:val="36"/>
          <w:szCs w:val="36"/>
          <w:shd w:val="clear" w:color="auto" w:fill="FFFFFF"/>
          <w:rtl/>
        </w:rPr>
        <w:t xml:space="preserve">من </w:t>
      </w:r>
      <w:r w:rsidRPr="00282434">
        <w:rPr>
          <w:rFonts w:ascii="Traditional Arabic" w:hAnsi="Traditional Arabic" w:cs="Traditional Arabic" w:hint="cs"/>
          <w:sz w:val="36"/>
          <w:szCs w:val="36"/>
          <w:shd w:val="clear" w:color="auto" w:fill="FFFFFF"/>
          <w:rtl/>
        </w:rPr>
        <w:t xml:space="preserve">المدينة لمواجهته واضطره للهزيمة، وهي تُسمى غزوة ذي قَرد. وأسلم عيينة بن حصن قبل فتح مكة، </w:t>
      </w:r>
      <w:r w:rsidRPr="00282434">
        <w:rPr>
          <w:rFonts w:ascii="Traditional Arabic" w:hAnsi="Traditional Arabic" w:cs="Traditional Arabic"/>
          <w:sz w:val="36"/>
          <w:szCs w:val="36"/>
          <w:shd w:val="clear" w:color="auto" w:fill="FFFFFF"/>
          <w:rtl/>
        </w:rPr>
        <w:t xml:space="preserve">وشهد الفَتْحَ مسلمًا، وشهد حنينًا أَو الطائف أَيضًا، وبعثه رسول الله </w:t>
      </w:r>
      <w:r w:rsidRPr="00282434">
        <w:rPr>
          <w:rFonts w:ascii="Traditional Arabic" w:hAnsi="Traditional Arabic" w:cs="Traditional Arabic"/>
          <w:sz w:val="36"/>
          <w:szCs w:val="36"/>
          <w:shd w:val="clear" w:color="auto" w:fill="FFFFFF"/>
        </w:rPr>
        <w:sym w:font="AGA Arabesque" w:char="F072"/>
      </w:r>
      <w:r w:rsidRPr="00282434">
        <w:rPr>
          <w:rFonts w:ascii="Traditional Arabic" w:hAnsi="Traditional Arabic" w:cs="Traditional Arabic"/>
          <w:sz w:val="36"/>
          <w:szCs w:val="36"/>
          <w:shd w:val="clear" w:color="auto" w:fill="FFFFFF"/>
          <w:rtl/>
        </w:rPr>
        <w:t xml:space="preserve"> على سرية في خمسين رجلًا من العرب، ليس فيهم مهاجري ولا أنصاري إلى بني تميم،</w:t>
      </w:r>
      <w:r w:rsidRPr="00282434">
        <w:rPr>
          <w:rFonts w:ascii="Traditional Arabic" w:hAnsi="Traditional Arabic" w:cs="Traditional Arabic" w:hint="cs"/>
          <w:sz w:val="36"/>
          <w:szCs w:val="36"/>
          <w:shd w:val="clear" w:color="auto" w:fill="FFFFFF"/>
          <w:rtl/>
        </w:rPr>
        <w:t xml:space="preserve"> وسبب هذه السرية أن بني تميم منعوا عامل النبي </w:t>
      </w:r>
      <w:r w:rsidRPr="00282434">
        <w:rPr>
          <w:rFonts w:ascii="Traditional Arabic" w:hAnsi="Traditional Arabic" w:cs="Traditional Arabic" w:hint="cs"/>
          <w:sz w:val="36"/>
          <w:szCs w:val="36"/>
          <w:shd w:val="clear" w:color="auto" w:fill="FFFFFF"/>
        </w:rPr>
        <w:sym w:font="AGA Arabesque" w:char="F072"/>
      </w:r>
      <w:r w:rsidRPr="00282434">
        <w:rPr>
          <w:rFonts w:ascii="Traditional Arabic" w:hAnsi="Traditional Arabic" w:cs="Traditional Arabic" w:hint="cs"/>
          <w:sz w:val="36"/>
          <w:szCs w:val="36"/>
          <w:shd w:val="clear" w:color="auto" w:fill="FFFFFF"/>
          <w:rtl/>
        </w:rPr>
        <w:t xml:space="preserve"> من الصدقات. </w:t>
      </w:r>
      <w:r w:rsidRPr="00282434">
        <w:rPr>
          <w:rFonts w:ascii="Traditional Arabic" w:hAnsi="Traditional Arabic" w:cs="Traditional Arabic" w:hint="cs"/>
          <w:sz w:val="36"/>
          <w:szCs w:val="36"/>
          <w:shd w:val="clear" w:color="auto" w:fill="FFFFFF"/>
          <w:rtl/>
          <w:lang w:val="en-GB"/>
        </w:rPr>
        <w:t xml:space="preserve">ثم في عهد الصديق </w:t>
      </w:r>
      <w:r w:rsidRPr="00282434">
        <w:rPr>
          <w:rFonts w:ascii="Traditional Arabic" w:hAnsi="Traditional Arabic" w:cs="Traditional Arabic" w:hint="cs"/>
          <w:sz w:val="36"/>
          <w:szCs w:val="36"/>
          <w:shd w:val="clear" w:color="auto" w:fill="FFFFFF"/>
          <w:lang w:val="en-GB"/>
        </w:rPr>
        <w:sym w:font="AGA Arabesque" w:char="F074"/>
      </w:r>
      <w:r w:rsidRPr="00282434">
        <w:rPr>
          <w:rFonts w:ascii="Traditional Arabic" w:hAnsi="Traditional Arabic" w:cs="Traditional Arabic" w:hint="cs"/>
          <w:sz w:val="36"/>
          <w:szCs w:val="36"/>
          <w:shd w:val="clear" w:color="auto" w:fill="FFFFFF"/>
          <w:rtl/>
          <w:lang w:val="en-GB"/>
        </w:rPr>
        <w:t xml:space="preserve"> </w:t>
      </w:r>
      <w:r w:rsidRPr="00282434">
        <w:rPr>
          <w:rFonts w:ascii="Traditional Arabic" w:hAnsi="Traditional Arabic" w:cs="Traditional Arabic"/>
          <w:sz w:val="36"/>
          <w:szCs w:val="36"/>
          <w:shd w:val="clear" w:color="auto" w:fill="FFFFFF"/>
          <w:rtl/>
        </w:rPr>
        <w:t>حين ارتدت العرب</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lang w:val="en-GB"/>
        </w:rPr>
        <w:t>وقع</w:t>
      </w:r>
      <w:r w:rsidRPr="00282434">
        <w:rPr>
          <w:rFonts w:ascii="Traditional Arabic" w:hAnsi="Traditional Arabic" w:cs="Traditional Arabic"/>
          <w:sz w:val="36"/>
          <w:szCs w:val="36"/>
          <w:shd w:val="clear" w:color="auto" w:fill="FFFFFF"/>
          <w:rtl/>
        </w:rPr>
        <w:t xml:space="preserve"> عُيَيْنة </w:t>
      </w:r>
      <w:r w:rsidRPr="00282434">
        <w:rPr>
          <w:rFonts w:ascii="Traditional Arabic" w:hAnsi="Traditional Arabic" w:cs="Traditional Arabic" w:hint="cs"/>
          <w:sz w:val="36"/>
          <w:szCs w:val="36"/>
          <w:shd w:val="clear" w:color="auto" w:fill="FFFFFF"/>
          <w:rtl/>
        </w:rPr>
        <w:t>أيضا في فتنة الارتداد</w:t>
      </w:r>
      <w:r w:rsidRPr="00282434">
        <w:rPr>
          <w:rFonts w:ascii="Traditional Arabic" w:hAnsi="Traditional Arabic" w:cs="Traditional Arabic"/>
          <w:sz w:val="36"/>
          <w:szCs w:val="36"/>
          <w:shd w:val="clear" w:color="auto" w:fill="FFFFFF"/>
          <w:rtl/>
        </w:rPr>
        <w:t>، و</w:t>
      </w:r>
      <w:r w:rsidRPr="00282434">
        <w:rPr>
          <w:rFonts w:ascii="Traditional Arabic" w:hAnsi="Traditional Arabic" w:cs="Traditional Arabic" w:hint="cs"/>
          <w:sz w:val="36"/>
          <w:szCs w:val="36"/>
          <w:shd w:val="clear" w:color="auto" w:fill="FFFFFF"/>
          <w:rtl/>
        </w:rPr>
        <w:t>مال إلى</w:t>
      </w:r>
      <w:r w:rsidRPr="00282434">
        <w:rPr>
          <w:rFonts w:ascii="Traditional Arabic" w:hAnsi="Traditional Arabic" w:cs="Traditional Arabic"/>
          <w:sz w:val="36"/>
          <w:szCs w:val="36"/>
          <w:shd w:val="clear" w:color="auto" w:fill="FFFFFF"/>
          <w:rtl/>
        </w:rPr>
        <w:t xml:space="preserve"> طُلَيحة </w:t>
      </w:r>
      <w:r w:rsidRPr="00282434">
        <w:rPr>
          <w:rFonts w:ascii="Traditional Arabic" w:hAnsi="Traditional Arabic" w:cs="Traditional Arabic" w:hint="cs"/>
          <w:sz w:val="36"/>
          <w:szCs w:val="36"/>
          <w:shd w:val="clear" w:color="auto" w:fill="FFFFFF"/>
          <w:rtl/>
        </w:rPr>
        <w:t xml:space="preserve">وبايعه، ثم عاد إلى الإسلام فيما بعد. كان هؤلاء الناس يحاربون ضد الإسلام ثم أسلموا ثم حاربوا ضده. ثم ورد أنه </w:t>
      </w:r>
      <w:r w:rsidRPr="00282434">
        <w:rPr>
          <w:rFonts w:ascii="Traditional Arabic" w:hAnsi="Traditional Arabic" w:cs="Traditional Arabic"/>
          <w:sz w:val="36"/>
          <w:szCs w:val="36"/>
          <w:rtl/>
          <w:lang w:val="en-GB"/>
        </w:rPr>
        <w:t xml:space="preserve">لما أرزت عبس وذبيان ولفها إلى البزاخة أرسل طليحة إلى جديلة والغوث </w:t>
      </w:r>
      <w:r w:rsidRPr="00282434">
        <w:rPr>
          <w:rFonts w:ascii="Traditional Arabic" w:hAnsi="Traditional Arabic" w:cs="Traditional Arabic" w:hint="cs"/>
          <w:sz w:val="36"/>
          <w:szCs w:val="36"/>
          <w:rtl/>
          <w:lang w:val="en-GB"/>
        </w:rPr>
        <w:t xml:space="preserve">(وهما فرعان من بني طيء) </w:t>
      </w:r>
      <w:r w:rsidRPr="00282434">
        <w:rPr>
          <w:rFonts w:ascii="Traditional Arabic" w:hAnsi="Traditional Arabic" w:cs="Traditional Arabic"/>
          <w:sz w:val="36"/>
          <w:szCs w:val="36"/>
          <w:rtl/>
          <w:lang w:val="en-GB"/>
        </w:rPr>
        <w:t>أن ينضموا إليه فتعجل إليه أناس من الحي</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ي</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ن وأمروا قومهم باللحاق بهم فقدموا على طليحة</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وبعث أبو بكر </w:t>
      </w:r>
      <w:r w:rsidR="009E6981" w:rsidRPr="00282434">
        <w:rPr>
          <w:rFonts w:ascii="Traditional Arabic" w:hAnsi="Traditional Arabic" w:cs="Traditional Arabic"/>
          <w:sz w:val="36"/>
          <w:szCs w:val="36"/>
          <w:rtl/>
          <w:lang w:val="en-GB"/>
        </w:rPr>
        <w:t>عد</w:t>
      </w:r>
      <w:r w:rsidR="009E6981">
        <w:rPr>
          <w:rFonts w:ascii="Traditional Arabic" w:hAnsi="Traditional Arabic" w:cs="Traditional Arabic" w:hint="cs"/>
          <w:sz w:val="36"/>
          <w:szCs w:val="36"/>
          <w:rtl/>
          <w:lang w:val="en-GB"/>
        </w:rPr>
        <w:t>يًّ</w:t>
      </w:r>
      <w:r w:rsidR="009E6981" w:rsidRPr="00282434">
        <w:rPr>
          <w:rFonts w:ascii="Traditional Arabic" w:hAnsi="Traditional Arabic" w:cs="Traditional Arabic"/>
          <w:sz w:val="36"/>
          <w:szCs w:val="36"/>
          <w:rtl/>
          <w:lang w:val="en-GB"/>
        </w:rPr>
        <w:t xml:space="preserve">ا </w:t>
      </w:r>
      <w:r w:rsidRPr="00282434">
        <w:rPr>
          <w:rFonts w:ascii="Traditional Arabic" w:hAnsi="Traditional Arabic" w:cs="Traditional Arabic"/>
          <w:sz w:val="36"/>
          <w:szCs w:val="36"/>
          <w:rtl/>
          <w:lang w:val="en-GB"/>
        </w:rPr>
        <w:t xml:space="preserve">قبل توجيه خالد من </w:t>
      </w:r>
      <w:r w:rsidR="009E6981" w:rsidRPr="00282434">
        <w:rPr>
          <w:rFonts w:ascii="Traditional Arabic" w:hAnsi="Traditional Arabic" w:cs="Traditional Arabic"/>
          <w:sz w:val="36"/>
          <w:szCs w:val="36"/>
          <w:rtl/>
          <w:lang w:val="en-GB"/>
        </w:rPr>
        <w:t>ذ</w:t>
      </w:r>
      <w:r w:rsidR="009E6981">
        <w:rPr>
          <w:rFonts w:ascii="Traditional Arabic" w:hAnsi="Traditional Arabic" w:cs="Traditional Arabic" w:hint="cs"/>
          <w:sz w:val="36"/>
          <w:szCs w:val="36"/>
          <w:rtl/>
          <w:lang w:val="en-GB"/>
        </w:rPr>
        <w:t>ي</w:t>
      </w:r>
      <w:r w:rsidR="009E6981" w:rsidRPr="00282434">
        <w:rPr>
          <w:rFonts w:ascii="Traditional Arabic" w:hAnsi="Traditional Arabic" w:cs="Traditional Arabic"/>
          <w:sz w:val="36"/>
          <w:szCs w:val="36"/>
          <w:rtl/>
          <w:lang w:val="en-GB"/>
        </w:rPr>
        <w:t xml:space="preserve"> </w:t>
      </w:r>
      <w:r w:rsidRPr="00282434">
        <w:rPr>
          <w:rFonts w:ascii="Traditional Arabic" w:hAnsi="Traditional Arabic" w:cs="Traditional Arabic"/>
          <w:sz w:val="36"/>
          <w:szCs w:val="36"/>
          <w:rtl/>
          <w:lang w:val="en-GB"/>
        </w:rPr>
        <w:t xml:space="preserve">القصة إلى قومه </w:t>
      </w:r>
      <w:r w:rsidRPr="00282434">
        <w:rPr>
          <w:rFonts w:ascii="Traditional Arabic" w:hAnsi="Traditional Arabic" w:cs="Traditional Arabic" w:hint="cs"/>
          <w:sz w:val="36"/>
          <w:szCs w:val="36"/>
          <w:rtl/>
          <w:lang w:val="en-GB"/>
        </w:rPr>
        <w:t xml:space="preserve">(أي بني طيء) </w:t>
      </w:r>
      <w:r w:rsidRPr="00282434">
        <w:rPr>
          <w:rFonts w:ascii="Traditional Arabic" w:hAnsi="Traditional Arabic" w:cs="Traditional Arabic"/>
          <w:sz w:val="36"/>
          <w:szCs w:val="36"/>
          <w:rtl/>
          <w:lang w:val="en-GB"/>
        </w:rPr>
        <w:t>وقال أدركهم لا يوكلوا</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فخرج إليهم فقتلهم في الذروة والغارب (</w:t>
      </w:r>
      <w:r w:rsidRPr="00282434">
        <w:rPr>
          <w:rFonts w:ascii="Traditional Arabic" w:hAnsi="Traditional Arabic" w:cs="Traditional Arabic" w:hint="cs"/>
          <w:sz w:val="36"/>
          <w:szCs w:val="36"/>
          <w:rtl/>
          <w:lang w:val="en-GB"/>
        </w:rPr>
        <w:t>الذروة بلدة في منطقة غطفان وقيل إنه اسم ينبوع بني عوف في بني مُرة</w:t>
      </w:r>
      <w:r w:rsidRPr="00282434">
        <w:rPr>
          <w:rFonts w:ascii="Traditional Arabic" w:hAnsi="Traditional Arabic" w:cs="Traditional Arabic"/>
          <w:sz w:val="36"/>
          <w:szCs w:val="36"/>
          <w:rtl/>
          <w:lang w:val="en-GB"/>
        </w:rPr>
        <w:t>) وخرج خالد في أثره وأمره أبو بكر أن يبدأ بط</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ي</w:t>
      </w:r>
      <w:r w:rsidR="00CF0622">
        <w:rPr>
          <w:rFonts w:ascii="Traditional Arabic" w:hAnsi="Traditional Arabic" w:cs="Traditional Arabic" w:hint="cs"/>
          <w:sz w:val="36"/>
          <w:szCs w:val="36"/>
          <w:rtl/>
          <w:lang w:val="en-GB"/>
        </w:rPr>
        <w:t>ء</w:t>
      </w:r>
      <w:r w:rsidRPr="00282434">
        <w:rPr>
          <w:rFonts w:ascii="Traditional Arabic" w:hAnsi="Traditional Arabic" w:cs="Traditional Arabic"/>
          <w:sz w:val="36"/>
          <w:szCs w:val="36"/>
          <w:rtl/>
          <w:lang w:val="en-GB"/>
        </w:rPr>
        <w:t xml:space="preserve"> على </w:t>
      </w:r>
      <w:r w:rsidRPr="00282434">
        <w:rPr>
          <w:rFonts w:ascii="Traditional Arabic" w:hAnsi="Traditional Arabic" w:cs="Traditional Arabic"/>
          <w:sz w:val="36"/>
          <w:szCs w:val="36"/>
          <w:rtl/>
          <w:lang w:val="en-GB"/>
        </w:rPr>
        <w:lastRenderedPageBreak/>
        <w:t xml:space="preserve">الأكناف ثم يكون وجهه إلى البزاحة ثم يثلث بالبطاح ولا يريم إذا فرغ من قوم حتى </w:t>
      </w:r>
      <w:r w:rsidR="00457AC5">
        <w:rPr>
          <w:rFonts w:ascii="Traditional Arabic" w:hAnsi="Traditional Arabic" w:cs="Traditional Arabic" w:hint="cs"/>
          <w:sz w:val="36"/>
          <w:szCs w:val="36"/>
          <w:rtl/>
          <w:lang w:val="en-GB"/>
        </w:rPr>
        <w:t>يتحدث</w:t>
      </w:r>
      <w:r w:rsidR="00457AC5" w:rsidRPr="00282434">
        <w:rPr>
          <w:rFonts w:ascii="Traditional Arabic" w:hAnsi="Traditional Arabic" w:cs="Traditional Arabic"/>
          <w:sz w:val="36"/>
          <w:szCs w:val="36"/>
          <w:rtl/>
          <w:lang w:val="en-GB"/>
        </w:rPr>
        <w:t xml:space="preserve"> </w:t>
      </w:r>
      <w:r w:rsidRPr="00282434">
        <w:rPr>
          <w:rFonts w:ascii="Traditional Arabic" w:hAnsi="Traditional Arabic" w:cs="Traditional Arabic"/>
          <w:sz w:val="36"/>
          <w:szCs w:val="36"/>
          <w:rtl/>
          <w:lang w:val="en-GB"/>
        </w:rPr>
        <w:t>إليه</w:t>
      </w:r>
      <w:r w:rsidRPr="00282434">
        <w:rPr>
          <w:rFonts w:ascii="Traditional Arabic" w:hAnsi="Traditional Arabic" w:cs="Traditional Arabic" w:hint="cs"/>
          <w:sz w:val="36"/>
          <w:szCs w:val="36"/>
          <w:rtl/>
          <w:lang w:val="en-GB"/>
        </w:rPr>
        <w:t xml:space="preserve"> وينال أحكاما جديدة.</w:t>
      </w:r>
      <w:r w:rsidRPr="00282434">
        <w:rPr>
          <w:rFonts w:ascii="Traditional Arabic" w:hAnsi="Traditional Arabic" w:cs="Traditional Arabic"/>
          <w:sz w:val="36"/>
          <w:szCs w:val="36"/>
          <w:rtl/>
          <w:lang w:val="en-GB"/>
        </w:rPr>
        <w:t xml:space="preserve"> وأظهر أبو بكر</w:t>
      </w:r>
      <w:r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sz w:val="36"/>
          <w:szCs w:val="36"/>
          <w:rtl/>
          <w:lang w:val="en-GB"/>
        </w:rPr>
        <w:t>أنه خارج إلى خيبر ومنصب عليه منها</w:t>
      </w:r>
      <w:r w:rsidRPr="00282434">
        <w:rPr>
          <w:rFonts w:ascii="Traditional Arabic" w:hAnsi="Traditional Arabic" w:cs="Traditional Arabic" w:hint="cs"/>
          <w:sz w:val="36"/>
          <w:szCs w:val="36"/>
          <w:rtl/>
          <w:lang w:val="en-GB"/>
        </w:rPr>
        <w:t xml:space="preserve"> (فذاع هذا الخبر بين الناس)</w:t>
      </w:r>
      <w:r w:rsidRPr="00282434">
        <w:rPr>
          <w:rFonts w:ascii="Traditional Arabic" w:hAnsi="Traditional Arabic" w:cs="Traditional Arabic"/>
          <w:sz w:val="36"/>
          <w:szCs w:val="36"/>
          <w:rtl/>
          <w:lang w:val="en-GB"/>
        </w:rPr>
        <w:t xml:space="preserve"> حتى يلاقي</w:t>
      </w:r>
      <w:r w:rsidRPr="00282434">
        <w:rPr>
          <w:rFonts w:ascii="Traditional Arabic" w:hAnsi="Traditional Arabic" w:cs="Traditional Arabic" w:hint="cs"/>
          <w:sz w:val="36"/>
          <w:szCs w:val="36"/>
          <w:rtl/>
          <w:lang w:val="en-GB"/>
        </w:rPr>
        <w:t xml:space="preserve"> خالدا</w:t>
      </w:r>
      <w:r w:rsidRPr="00282434">
        <w:rPr>
          <w:rFonts w:ascii="Traditional Arabic" w:hAnsi="Traditional Arabic" w:cs="Traditional Arabic"/>
          <w:sz w:val="36"/>
          <w:szCs w:val="36"/>
          <w:rtl/>
          <w:lang w:val="en-GB"/>
        </w:rPr>
        <w:t xml:space="preserve"> بالأكناف</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أكناف </w:t>
      </w:r>
      <w:r w:rsidRPr="00282434">
        <w:rPr>
          <w:rFonts w:ascii="Traditional Arabic" w:hAnsi="Traditional Arabic" w:cs="Traditional Arabic" w:hint="cs"/>
          <w:sz w:val="36"/>
          <w:szCs w:val="36"/>
          <w:rtl/>
          <w:lang w:val="en-GB"/>
        </w:rPr>
        <w:t xml:space="preserve">جبل </w:t>
      </w:r>
      <w:r w:rsidRPr="00282434">
        <w:rPr>
          <w:rFonts w:ascii="Traditional Arabic" w:hAnsi="Traditional Arabic" w:cs="Traditional Arabic"/>
          <w:sz w:val="36"/>
          <w:szCs w:val="36"/>
          <w:rtl/>
          <w:lang w:val="en-GB"/>
        </w:rPr>
        <w:t>سلمى</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w:t>
      </w:r>
    </w:p>
    <w:p w14:paraId="7E1848C3" w14:textId="2919191B" w:rsidR="00984A7F" w:rsidRPr="00282434" w:rsidRDefault="00984A7F" w:rsidP="006304AA">
      <w:pPr>
        <w:bidi/>
        <w:spacing w:after="0" w:line="240" w:lineRule="auto"/>
        <w:ind w:firstLine="397"/>
        <w:jc w:val="both"/>
        <w:rPr>
          <w:rFonts w:ascii="Traditional Arabic" w:hAnsi="Traditional Arabic" w:cs="Traditional Arabic"/>
          <w:sz w:val="36"/>
          <w:szCs w:val="36"/>
          <w:rtl/>
          <w:lang w:val="en-GB"/>
        </w:rPr>
      </w:pPr>
      <w:r w:rsidRPr="00282434">
        <w:rPr>
          <w:rFonts w:ascii="Traditional Arabic" w:hAnsi="Traditional Arabic" w:cs="Traditional Arabic" w:hint="cs"/>
          <w:sz w:val="36"/>
          <w:szCs w:val="36"/>
          <w:rtl/>
          <w:lang w:val="en-GB"/>
        </w:rPr>
        <w:t xml:space="preserve">ويتبين من رواية أخرى أن أبا بكر </w:t>
      </w:r>
      <w:r w:rsidRPr="00282434">
        <w:rPr>
          <w:rFonts w:ascii="Traditional Arabic" w:hAnsi="Traditional Arabic" w:cs="Traditional Arabic" w:hint="cs"/>
          <w:sz w:val="36"/>
          <w:szCs w:val="36"/>
          <w:lang w:val="en-GB"/>
        </w:rPr>
        <w:sym w:font="AGA Arabesque" w:char="F074"/>
      </w:r>
      <w:r w:rsidRPr="00282434">
        <w:rPr>
          <w:rFonts w:ascii="Traditional Arabic" w:hAnsi="Traditional Arabic" w:cs="Traditional Arabic" w:hint="cs"/>
          <w:sz w:val="36"/>
          <w:szCs w:val="36"/>
          <w:rtl/>
          <w:lang w:val="en-GB"/>
        </w:rPr>
        <w:t xml:space="preserve"> قام بهذه الخطة ليرعب العدو نتيجة تلقيه هذا الخبر مع أنه </w:t>
      </w:r>
      <w:r w:rsidRPr="00282434">
        <w:rPr>
          <w:rFonts w:ascii="Traditional Arabic" w:hAnsi="Traditional Arabic" w:cs="Traditional Arabic" w:hint="cs"/>
          <w:sz w:val="36"/>
          <w:szCs w:val="36"/>
          <w:lang w:val="en-GB"/>
        </w:rPr>
        <w:sym w:font="AGA Arabesque" w:char="F074"/>
      </w:r>
      <w:r w:rsidRPr="00282434">
        <w:rPr>
          <w:rFonts w:ascii="Traditional Arabic" w:hAnsi="Traditional Arabic" w:cs="Traditional Arabic" w:hint="cs"/>
          <w:sz w:val="36"/>
          <w:szCs w:val="36"/>
          <w:rtl/>
          <w:lang w:val="en-GB"/>
        </w:rPr>
        <w:t xml:space="preserve"> كان قد أرسل الجيش كله مع خالد. </w:t>
      </w:r>
      <w:r w:rsidRPr="00282434">
        <w:rPr>
          <w:rFonts w:ascii="Traditional Arabic" w:hAnsi="Traditional Arabic" w:cs="Traditional Arabic"/>
          <w:sz w:val="36"/>
          <w:szCs w:val="36"/>
          <w:rtl/>
          <w:lang w:val="en-GB"/>
        </w:rPr>
        <w:t xml:space="preserve">خرج خالد </w:t>
      </w:r>
      <w:r w:rsidRPr="00CB6AFE">
        <w:rPr>
          <w:rFonts w:ascii="Traditional Arabic" w:hAnsi="Traditional Arabic" w:cs="Traditional Arabic"/>
          <w:sz w:val="36"/>
          <w:szCs w:val="36"/>
          <w:rtl/>
          <w:lang w:val="en-GB"/>
        </w:rPr>
        <w:t>فازوار</w:t>
      </w:r>
      <w:r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sz w:val="36"/>
          <w:szCs w:val="36"/>
          <w:rtl/>
          <w:lang w:val="en-GB"/>
        </w:rPr>
        <w:t>عن البزاحة وجنح إلى أج</w:t>
      </w:r>
      <w:r w:rsidRPr="00282434">
        <w:rPr>
          <w:rFonts w:ascii="Traditional Arabic" w:hAnsi="Traditional Arabic" w:cs="Traditional Arabic" w:hint="cs"/>
          <w:sz w:val="36"/>
          <w:szCs w:val="36"/>
          <w:rtl/>
          <w:lang w:val="en-GB"/>
        </w:rPr>
        <w:t xml:space="preserve">أ. </w:t>
      </w:r>
      <w:r w:rsidR="001E4E59" w:rsidRPr="00282434">
        <w:rPr>
          <w:rFonts w:ascii="Traditional Arabic" w:hAnsi="Traditional Arabic" w:cs="Traditional Arabic" w:hint="cs"/>
          <w:sz w:val="36"/>
          <w:szCs w:val="36"/>
          <w:rtl/>
          <w:lang w:val="en-GB"/>
        </w:rPr>
        <w:t>(</w:t>
      </w:r>
      <w:r w:rsidRPr="00282434">
        <w:rPr>
          <w:rFonts w:ascii="Traditional Arabic" w:hAnsi="Traditional Arabic" w:cs="Traditional Arabic" w:hint="cs"/>
          <w:sz w:val="36"/>
          <w:szCs w:val="36"/>
          <w:rtl/>
          <w:lang w:val="en-GB"/>
        </w:rPr>
        <w:t>البزاحة وأجأ جبلان يقعان شمالي سميراء، وقيل إن أجأ جبل بني طَي</w:t>
      </w:r>
      <w:r w:rsidR="00CF0622">
        <w:rPr>
          <w:rFonts w:ascii="Traditional Arabic" w:hAnsi="Traditional Arabic" w:cs="Traditional Arabic" w:hint="cs"/>
          <w:sz w:val="36"/>
          <w:szCs w:val="36"/>
          <w:rtl/>
          <w:lang w:val="en-GB"/>
        </w:rPr>
        <w:t>ء</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w:t>
      </w:r>
      <w:r w:rsidRPr="00282434">
        <w:rPr>
          <w:rFonts w:ascii="Traditional Arabic" w:hAnsi="Traditional Arabic" w:cs="Traditional Arabic" w:hint="cs"/>
          <w:sz w:val="36"/>
          <w:szCs w:val="36"/>
          <w:rtl/>
          <w:lang w:val="en-GB"/>
        </w:rPr>
        <w:t>وأظهر خالد أنه متوجه إلى خيبر، ومن هنالك سوف يعيد الكرة. فبسبب هذه الخطة بقي بنو طي في مكانهم، وامتنعوا من الذهاب إلى طُليحة.</w:t>
      </w:r>
      <w:r w:rsidRPr="00282434">
        <w:rPr>
          <w:rFonts w:ascii="Traditional Arabic" w:hAnsi="Traditional Arabic" w:cs="Traditional Arabic"/>
          <w:sz w:val="36"/>
          <w:szCs w:val="36"/>
          <w:rtl/>
          <w:lang w:val="en-GB"/>
        </w:rPr>
        <w:t xml:space="preserve"> وقدم عدي </w:t>
      </w:r>
      <w:r w:rsidRPr="00282434">
        <w:rPr>
          <w:rFonts w:ascii="Traditional Arabic" w:hAnsi="Traditional Arabic" w:cs="Traditional Arabic" w:hint="cs"/>
          <w:sz w:val="36"/>
          <w:szCs w:val="36"/>
          <w:rtl/>
          <w:lang w:val="en-GB"/>
        </w:rPr>
        <w:t>إلى بني طي و</w:t>
      </w:r>
      <w:r w:rsidRPr="00282434">
        <w:rPr>
          <w:rFonts w:ascii="Traditional Arabic" w:hAnsi="Traditional Arabic" w:cs="Traditional Arabic"/>
          <w:sz w:val="36"/>
          <w:szCs w:val="36"/>
          <w:rtl/>
          <w:lang w:val="en-GB"/>
        </w:rPr>
        <w:t>دعاهم</w:t>
      </w:r>
      <w:r w:rsidRPr="00282434">
        <w:rPr>
          <w:rFonts w:ascii="Traditional Arabic" w:hAnsi="Traditional Arabic" w:cs="Traditional Arabic" w:hint="cs"/>
          <w:sz w:val="36"/>
          <w:szCs w:val="36"/>
          <w:rtl/>
          <w:lang w:val="en-GB"/>
        </w:rPr>
        <w:t xml:space="preserve"> إلى الإسلام،</w:t>
      </w:r>
      <w:r w:rsidRPr="00282434">
        <w:rPr>
          <w:rFonts w:ascii="Traditional Arabic" w:hAnsi="Traditional Arabic" w:cs="Traditional Arabic"/>
          <w:sz w:val="36"/>
          <w:szCs w:val="36"/>
          <w:rtl/>
          <w:lang w:val="en-GB"/>
        </w:rPr>
        <w:t xml:space="preserve"> فقالوا لا نتابع أبا الفصيل</w:t>
      </w:r>
      <w:r w:rsidRPr="00282434">
        <w:rPr>
          <w:rFonts w:ascii="Traditional Arabic" w:hAnsi="Traditional Arabic" w:cs="Traditional Arabic" w:hint="cs"/>
          <w:sz w:val="36"/>
          <w:szCs w:val="36"/>
          <w:rtl/>
          <w:lang w:val="en-GB"/>
        </w:rPr>
        <w:t xml:space="preserve"> (كانوا يقصدون به أبا بكر </w:t>
      </w:r>
      <w:r w:rsidRPr="00282434">
        <w:rPr>
          <w:rFonts w:ascii="Traditional Arabic" w:hAnsi="Traditional Arabic" w:cs="Traditional Arabic" w:hint="cs"/>
          <w:sz w:val="36"/>
          <w:szCs w:val="36"/>
          <w:lang w:val="en-GB"/>
        </w:rPr>
        <w:sym w:font="AGA Arabesque" w:char="F074"/>
      </w:r>
      <w:r w:rsidRPr="00282434">
        <w:rPr>
          <w:rFonts w:ascii="Traditional Arabic" w:hAnsi="Traditional Arabic" w:cs="Traditional Arabic" w:hint="cs"/>
          <w:sz w:val="36"/>
          <w:szCs w:val="36"/>
          <w:rtl/>
          <w:lang w:val="en-GB"/>
        </w:rPr>
        <w:t xml:space="preserve">. والفصيل: </w:t>
      </w:r>
      <w:r w:rsidRPr="00282434">
        <w:rPr>
          <w:rFonts w:ascii="Traditional Arabic" w:hAnsi="Traditional Arabic" w:cs="Traditional Arabic"/>
          <w:sz w:val="36"/>
          <w:szCs w:val="36"/>
          <w:rtl/>
          <w:lang w:val="en-GB"/>
        </w:rPr>
        <w:t>هو ما فُصِل عن اللبن من أَولاد البقر والفَصِيل ولد الناقة إِذا فُصِل عن أُمه أبدا</w:t>
      </w:r>
      <w:r w:rsidRPr="00282434">
        <w:rPr>
          <w:rFonts w:ascii="Traditional Arabic" w:hAnsi="Traditional Arabic" w:cs="Traditional Arabic" w:hint="cs"/>
          <w:sz w:val="36"/>
          <w:szCs w:val="36"/>
          <w:rtl/>
          <w:lang w:val="en-GB"/>
        </w:rPr>
        <w:t xml:space="preserve">، لذا كان بعض الناس يُطلقون على أبي بكر </w:t>
      </w:r>
      <w:r w:rsidRPr="00282434">
        <w:rPr>
          <w:rFonts w:ascii="Traditional Arabic" w:hAnsi="Traditional Arabic" w:cs="Traditional Arabic" w:hint="cs"/>
          <w:sz w:val="36"/>
          <w:szCs w:val="36"/>
          <w:lang w:val="en-GB"/>
        </w:rPr>
        <w:sym w:font="AGA Arabesque" w:char="F074"/>
      </w:r>
      <w:r w:rsidR="006304AA">
        <w:rPr>
          <w:rFonts w:ascii="Traditional Arabic" w:hAnsi="Traditional Arabic" w:cs="Traditional Arabic" w:hint="cs"/>
          <w:sz w:val="36"/>
          <w:szCs w:val="36"/>
          <w:rtl/>
          <w:lang w:val="en-GB"/>
        </w:rPr>
        <w:t xml:space="preserve"> أبا</w:t>
      </w:r>
      <w:r w:rsidRPr="00282434">
        <w:rPr>
          <w:rFonts w:ascii="Traditional Arabic" w:hAnsi="Traditional Arabic" w:cs="Traditional Arabic" w:hint="cs"/>
          <w:sz w:val="36"/>
          <w:szCs w:val="36"/>
          <w:rtl/>
          <w:lang w:val="en-GB"/>
        </w:rPr>
        <w:t xml:space="preserve"> الفصيل استحقارا وإهانة له)</w:t>
      </w:r>
      <w:r w:rsidRPr="00282434">
        <w:rPr>
          <w:rFonts w:ascii="Traditional Arabic" w:hAnsi="Traditional Arabic" w:cs="Traditional Arabic"/>
          <w:sz w:val="36"/>
          <w:szCs w:val="36"/>
          <w:rtl/>
          <w:lang w:val="en-GB"/>
        </w:rPr>
        <w:t xml:space="preserve"> فقال لقد أتاكم قوم ليبيحن حريمكم ولتكننه بالفحل الأكبر </w:t>
      </w:r>
      <w:r w:rsidRPr="00282434">
        <w:rPr>
          <w:rFonts w:ascii="Traditional Arabic" w:hAnsi="Traditional Arabic" w:cs="Traditional Arabic" w:hint="cs"/>
          <w:sz w:val="36"/>
          <w:szCs w:val="36"/>
          <w:rtl/>
          <w:lang w:val="en-GB"/>
        </w:rPr>
        <w:t xml:space="preserve">(أي ستذكرون أبا بكر حينذاك بأنه الفحل الأكبر. إنكم تذكرونه الآن بأبي الفصيل استحقارا واستخفافا له، ولكن سيأتي وقت حين تضطرون لذكره بكنية: الفحل الأكبر). </w:t>
      </w:r>
      <w:r w:rsidRPr="00282434">
        <w:rPr>
          <w:rFonts w:ascii="Traditional Arabic" w:hAnsi="Traditional Arabic" w:cs="Traditional Arabic"/>
          <w:sz w:val="36"/>
          <w:szCs w:val="36"/>
          <w:rtl/>
          <w:lang w:val="en-GB"/>
        </w:rPr>
        <w:t>فقال</w:t>
      </w:r>
      <w:r w:rsidRPr="00282434">
        <w:rPr>
          <w:rFonts w:ascii="Traditional Arabic" w:hAnsi="Traditional Arabic" w:cs="Traditional Arabic" w:hint="cs"/>
          <w:sz w:val="36"/>
          <w:szCs w:val="36"/>
          <w:rtl/>
          <w:lang w:val="en-GB"/>
        </w:rPr>
        <w:t xml:space="preserve"> بنو طَي بسماع ذلك: </w:t>
      </w:r>
      <w:r w:rsidRPr="00282434">
        <w:rPr>
          <w:rFonts w:ascii="Traditional Arabic" w:hAnsi="Traditional Arabic" w:cs="Traditional Arabic"/>
          <w:sz w:val="36"/>
          <w:szCs w:val="36"/>
          <w:rtl/>
          <w:lang w:val="en-GB"/>
        </w:rPr>
        <w:t>فاستقبل الجيش فنهنه عنا حتى نستخرج من لحق بالبزاحة منا</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فإنا إن خالفنا طليحة وهم في يده قتلهم الله أو أرتهنهم</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w:t>
      </w:r>
      <w:r w:rsidRPr="00282434">
        <w:rPr>
          <w:rFonts w:ascii="Traditional Arabic" w:hAnsi="Traditional Arabic" w:cs="Traditional Arabic" w:hint="cs"/>
          <w:sz w:val="36"/>
          <w:szCs w:val="36"/>
          <w:rtl/>
          <w:lang w:val="en-GB"/>
        </w:rPr>
        <w:t xml:space="preserve">(كان معروفا عنه أنه لا يترك أعداءه أحياء، فقال الناس من </w:t>
      </w:r>
      <w:r w:rsidR="001E4E59">
        <w:rPr>
          <w:rFonts w:ascii="Traditional Arabic" w:hAnsi="Traditional Arabic" w:cs="Traditional Arabic" w:hint="cs"/>
          <w:sz w:val="36"/>
          <w:szCs w:val="36"/>
          <w:rtl/>
          <w:lang w:val="en-GB"/>
        </w:rPr>
        <w:t>قوم</w:t>
      </w:r>
      <w:r w:rsidR="001E4E59"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hint="cs"/>
          <w:sz w:val="36"/>
          <w:szCs w:val="36"/>
          <w:rtl/>
          <w:lang w:val="en-GB"/>
        </w:rPr>
        <w:t xml:space="preserve">عدي </w:t>
      </w:r>
      <w:r w:rsidR="001E4E59">
        <w:rPr>
          <w:rFonts w:ascii="Traditional Arabic" w:hAnsi="Traditional Arabic" w:cs="Traditional Arabic" w:hint="cs"/>
          <w:sz w:val="36"/>
          <w:szCs w:val="36"/>
          <w:rtl/>
          <w:lang w:val="en-GB"/>
        </w:rPr>
        <w:t xml:space="preserve">بني طيء </w:t>
      </w:r>
      <w:r w:rsidRPr="00282434">
        <w:rPr>
          <w:rFonts w:ascii="Traditional Arabic" w:hAnsi="Traditional Arabic" w:cs="Traditional Arabic" w:hint="cs"/>
          <w:sz w:val="36"/>
          <w:szCs w:val="36"/>
          <w:rtl/>
          <w:lang w:val="en-GB"/>
        </w:rPr>
        <w:t xml:space="preserve">أيضا بأن أفراد قبيلتنا موجودون هنالك فلو رجعنا أو علم أننا سنُسلم فسيقتل أهل قبيلتنا) </w:t>
      </w:r>
      <w:r w:rsidRPr="00282434">
        <w:rPr>
          <w:rFonts w:ascii="Traditional Arabic" w:hAnsi="Traditional Arabic" w:cs="Traditional Arabic"/>
          <w:sz w:val="36"/>
          <w:szCs w:val="36"/>
          <w:rtl/>
          <w:lang w:val="en-GB"/>
        </w:rPr>
        <w:t>فاستقبل عدي خالدا وهو بالسنج فقال يا خالد أمسك عني ثلاثا يجتمع لك خمس مئة مقاتل</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 xml:space="preserve"> تضرب بهم عدوك خير من أن تعجلهم إلى النار وتشاغل بهم</w:t>
      </w:r>
      <w:r w:rsidRPr="00282434">
        <w:rPr>
          <w:rFonts w:ascii="Traditional Arabic" w:hAnsi="Traditional Arabic" w:cs="Traditional Arabic" w:hint="cs"/>
          <w:sz w:val="36"/>
          <w:szCs w:val="36"/>
          <w:rtl/>
          <w:lang w:val="en-GB"/>
        </w:rPr>
        <w:t>. (أي سينضم إليك أناس من قبيلة طَي ويحاربون عدوك)</w:t>
      </w:r>
      <w:r w:rsidRPr="00282434">
        <w:rPr>
          <w:rFonts w:ascii="Traditional Arabic" w:hAnsi="Traditional Arabic" w:cs="Traditional Arabic"/>
          <w:sz w:val="36"/>
          <w:szCs w:val="36"/>
          <w:rtl/>
          <w:lang w:val="en-GB"/>
        </w:rPr>
        <w:t xml:space="preserve"> ففعل وعاد عدي إليهم وقد راسلوا إخوانهم فأتوهم من بزاحة كالمدد </w:t>
      </w:r>
      <w:r w:rsidRPr="00282434">
        <w:rPr>
          <w:rFonts w:ascii="Traditional Arabic" w:hAnsi="Traditional Arabic" w:cs="Traditional Arabic" w:hint="cs"/>
          <w:sz w:val="36"/>
          <w:szCs w:val="36"/>
          <w:rtl/>
          <w:lang w:val="en-GB"/>
        </w:rPr>
        <w:t>(أي أرسل أناس من القبيلة إلى أصحابهم أن يعودوا فورا لأن المسلمين عازمون على غزو قبيلة طي قبل شن الهجوم على جيش طليحة، لذا فليعودوا ويتصدّوا للهجوم) فعادوا إلى قومهم كالمدد</w:t>
      </w:r>
      <w:r w:rsidRPr="00282434">
        <w:rPr>
          <w:rFonts w:ascii="Traditional Arabic" w:hAnsi="Traditional Arabic" w:cs="Traditional Arabic"/>
          <w:sz w:val="36"/>
          <w:szCs w:val="36"/>
          <w:rtl/>
          <w:lang w:val="en-GB"/>
        </w:rPr>
        <w:t xml:space="preserve"> ولولا ذلك لم يتر</w:t>
      </w:r>
      <w:r w:rsidRPr="00282434">
        <w:rPr>
          <w:rFonts w:ascii="Traditional Arabic" w:hAnsi="Traditional Arabic" w:cs="Traditional Arabic" w:hint="cs"/>
          <w:sz w:val="36"/>
          <w:szCs w:val="36"/>
          <w:rtl/>
          <w:lang w:val="en-GB"/>
        </w:rPr>
        <w:t>كهم طليحةُ وأصحابُه على قيد الحياة.</w:t>
      </w:r>
      <w:r w:rsidRPr="00282434">
        <w:rPr>
          <w:rFonts w:ascii="Traditional Arabic" w:hAnsi="Traditional Arabic" w:cs="Traditional Arabic"/>
          <w:sz w:val="36"/>
          <w:szCs w:val="36"/>
          <w:rtl/>
          <w:lang w:val="en-GB"/>
        </w:rPr>
        <w:t xml:space="preserve"> فعاد عدي إلى خالد </w:t>
      </w:r>
      <w:r w:rsidRPr="00282434">
        <w:rPr>
          <w:rFonts w:ascii="Traditional Arabic" w:hAnsi="Traditional Arabic" w:cs="Traditional Arabic" w:hint="cs"/>
          <w:sz w:val="36"/>
          <w:szCs w:val="36"/>
          <w:rtl/>
          <w:lang w:val="en-GB"/>
        </w:rPr>
        <w:t xml:space="preserve">وأخبره بدخول قبيلته الإسلام مجددا. </w:t>
      </w:r>
    </w:p>
    <w:p w14:paraId="04AC65EB" w14:textId="51E18552" w:rsidR="00984A7F" w:rsidRPr="00282434" w:rsidRDefault="00984A7F" w:rsidP="00984A7F">
      <w:pPr>
        <w:bidi/>
        <w:spacing w:after="0" w:line="240" w:lineRule="auto"/>
        <w:ind w:firstLine="397"/>
        <w:jc w:val="both"/>
        <w:rPr>
          <w:rFonts w:ascii="Traditional Arabic" w:hAnsi="Traditional Arabic" w:cs="Traditional Arabic"/>
          <w:sz w:val="36"/>
          <w:szCs w:val="36"/>
          <w:rtl/>
          <w:lang w:val="en-GB"/>
        </w:rPr>
      </w:pPr>
      <w:r w:rsidRPr="00282434">
        <w:rPr>
          <w:rFonts w:ascii="Traditional Arabic" w:hAnsi="Traditional Arabic" w:cs="Traditional Arabic" w:hint="cs"/>
          <w:sz w:val="36"/>
          <w:szCs w:val="36"/>
          <w:rtl/>
          <w:lang w:val="en-GB"/>
        </w:rPr>
        <w:t>يقول أحد المؤرخين بأن من أعمال عدي الجبارة دعوتُه قومه</w:t>
      </w:r>
      <w:r w:rsidR="001E4E59">
        <w:rPr>
          <w:rFonts w:ascii="Traditional Arabic" w:hAnsi="Traditional Arabic" w:cs="Traditional Arabic" w:hint="cs"/>
          <w:sz w:val="36"/>
          <w:szCs w:val="36"/>
          <w:rtl/>
          <w:lang w:val="en-GB"/>
        </w:rPr>
        <w:t xml:space="preserve"> </w:t>
      </w:r>
      <w:r w:rsidRPr="00282434">
        <w:rPr>
          <w:rFonts w:ascii="Traditional Arabic" w:hAnsi="Traditional Arabic" w:cs="Traditional Arabic" w:hint="cs"/>
          <w:sz w:val="36"/>
          <w:szCs w:val="36"/>
          <w:rtl/>
          <w:lang w:val="en-GB"/>
        </w:rPr>
        <w:t xml:space="preserve">للالتحاق بجيش المسلمين، وإن التحاق بني طي بجيش خالد كان أول هزيمة مُني بها العدو لأن قبيلة طَي كانت تُعدّ أقوى القبائل في </w:t>
      </w:r>
      <w:r w:rsidRPr="00282434">
        <w:rPr>
          <w:rFonts w:ascii="Traditional Arabic" w:hAnsi="Traditional Arabic" w:cs="Traditional Arabic" w:hint="cs"/>
          <w:sz w:val="36"/>
          <w:szCs w:val="36"/>
          <w:rtl/>
          <w:lang w:val="en-GB"/>
        </w:rPr>
        <w:lastRenderedPageBreak/>
        <w:t xml:space="preserve">الجزيرة العربية. وكانت القبائل الأخرى معترفة بأهميتها وبقوتها وطاقتها </w:t>
      </w:r>
      <w:r w:rsidR="00457AC5">
        <w:rPr>
          <w:rFonts w:ascii="Traditional Arabic" w:hAnsi="Traditional Arabic" w:cs="Traditional Arabic" w:hint="cs"/>
          <w:sz w:val="36"/>
          <w:szCs w:val="36"/>
          <w:rtl/>
          <w:lang w:val="en-GB"/>
        </w:rPr>
        <w:t>ف</w:t>
      </w:r>
      <w:r w:rsidRPr="00282434">
        <w:rPr>
          <w:rFonts w:ascii="Traditional Arabic" w:hAnsi="Traditional Arabic" w:cs="Traditional Arabic" w:hint="cs"/>
          <w:sz w:val="36"/>
          <w:szCs w:val="36"/>
          <w:rtl/>
          <w:lang w:val="en-GB"/>
        </w:rPr>
        <w:t xml:space="preserve">تهابها. كان بنو طي حائزين على الاحترام والغلبة في محيطهم وكانت القبائل المجاورة تسعى للتحالف معهم. </w:t>
      </w:r>
    </w:p>
    <w:p w14:paraId="64CE8C43" w14:textId="53C48E8D" w:rsidR="00984A7F" w:rsidRPr="00282434" w:rsidRDefault="00984A7F" w:rsidP="00457AC5">
      <w:pPr>
        <w:bidi/>
        <w:spacing w:after="0" w:line="240" w:lineRule="auto"/>
        <w:jc w:val="both"/>
        <w:rPr>
          <w:rFonts w:ascii="Traditional Arabic" w:hAnsi="Traditional Arabic" w:cs="Traditional Arabic"/>
          <w:sz w:val="36"/>
          <w:szCs w:val="36"/>
          <w:rtl/>
          <w:lang w:val="en-GB"/>
        </w:rPr>
      </w:pPr>
      <w:r w:rsidRPr="00282434">
        <w:rPr>
          <w:rFonts w:ascii="Traditional Arabic" w:hAnsi="Traditional Arabic" w:cs="Traditional Arabic" w:hint="cs"/>
          <w:sz w:val="36"/>
          <w:szCs w:val="36"/>
          <w:rtl/>
        </w:rPr>
        <w:t xml:space="preserve">من هنا </w:t>
      </w:r>
      <w:r w:rsidRPr="00282434">
        <w:rPr>
          <w:rFonts w:ascii="Traditional Arabic" w:hAnsi="Traditional Arabic" w:cs="Traditional Arabic"/>
          <w:sz w:val="36"/>
          <w:szCs w:val="36"/>
          <w:shd w:val="clear" w:color="auto" w:fill="FFFFFF"/>
          <w:rtl/>
        </w:rPr>
        <w:t xml:space="preserve">ارتحل خالد نحو الأنسر </w:t>
      </w:r>
      <w:r w:rsidRPr="00282434">
        <w:rPr>
          <w:rFonts w:ascii="Traditional Arabic" w:hAnsi="Traditional Arabic" w:cs="Traditional Arabic" w:hint="cs"/>
          <w:sz w:val="36"/>
          <w:szCs w:val="36"/>
          <w:shd w:val="clear" w:color="auto" w:fill="FFFFFF"/>
          <w:rtl/>
        </w:rPr>
        <w:t xml:space="preserve">(وهو ينبوع بني طي وكانت محاطة بالسكان) </w:t>
      </w:r>
      <w:r w:rsidRPr="00282434">
        <w:rPr>
          <w:rFonts w:ascii="Traditional Arabic" w:hAnsi="Traditional Arabic" w:cs="Traditional Arabic"/>
          <w:sz w:val="36"/>
          <w:szCs w:val="36"/>
          <w:shd w:val="clear" w:color="auto" w:fill="FFFFFF"/>
          <w:rtl/>
        </w:rPr>
        <w:t>يريد جديلة</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sz w:val="36"/>
          <w:szCs w:val="36"/>
          <w:shd w:val="clear" w:color="auto" w:fill="FFFFFF"/>
          <w:rtl/>
        </w:rPr>
        <w:t>فقال له عدي إن طيئا كالطائر وإن جديلة أحد جناحي طي</w:t>
      </w:r>
      <w:r w:rsidR="001E4E59">
        <w:rPr>
          <w:rFonts w:ascii="Traditional Arabic" w:hAnsi="Traditional Arabic" w:cs="Traditional Arabic" w:hint="cs"/>
          <w:sz w:val="36"/>
          <w:szCs w:val="36"/>
          <w:shd w:val="clear" w:color="auto" w:fill="FFFFFF"/>
          <w:rtl/>
        </w:rPr>
        <w:t>ء</w:t>
      </w:r>
      <w:r w:rsidRPr="00282434">
        <w:rPr>
          <w:rFonts w:ascii="Traditional Arabic" w:hAnsi="Traditional Arabic" w:cs="Traditional Arabic"/>
          <w:sz w:val="36"/>
          <w:szCs w:val="36"/>
          <w:shd w:val="clear" w:color="auto" w:fill="FFFFFF"/>
          <w:rtl/>
        </w:rPr>
        <w:t xml:space="preserve"> فأج</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ل</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ني أياما فلعل</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 xml:space="preserve"> الله أن ينقذ جديلة</w:t>
      </w:r>
      <w:r w:rsidRPr="00282434">
        <w:rPr>
          <w:rFonts w:ascii="Traditional Arabic" w:hAnsi="Traditional Arabic" w:cs="Traditional Arabic" w:hint="cs"/>
          <w:sz w:val="36"/>
          <w:szCs w:val="36"/>
          <w:shd w:val="clear" w:color="auto" w:fill="FFFFFF"/>
          <w:rtl/>
        </w:rPr>
        <w:t xml:space="preserve"> من الضلال (أي يعودوا إلى الإصلاح بغير القتال)</w:t>
      </w:r>
      <w:r w:rsidRPr="00282434">
        <w:rPr>
          <w:rFonts w:ascii="Traditional Arabic" w:hAnsi="Traditional Arabic" w:cs="Traditional Arabic"/>
          <w:sz w:val="36"/>
          <w:szCs w:val="36"/>
          <w:shd w:val="clear" w:color="auto" w:fill="FFFFFF"/>
          <w:rtl/>
        </w:rPr>
        <w:t xml:space="preserve"> كما أنقذ الغوث وهو فرع من قبيلة طيء</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 xml:space="preserve"> ففعل</w:t>
      </w:r>
      <w:r w:rsidRPr="00282434">
        <w:rPr>
          <w:rFonts w:ascii="Traditional Arabic" w:hAnsi="Traditional Arabic" w:cs="Traditional Arabic"/>
          <w:sz w:val="36"/>
          <w:szCs w:val="36"/>
          <w:rtl/>
        </w:rPr>
        <w:t xml:space="preserve"> خالد ذلك </w:t>
      </w:r>
      <w:r w:rsidRPr="00282434">
        <w:rPr>
          <w:rFonts w:ascii="Traditional Arabic" w:hAnsi="Traditional Arabic" w:cs="Traditional Arabic"/>
          <w:sz w:val="36"/>
          <w:szCs w:val="36"/>
          <w:shd w:val="clear" w:color="auto" w:fill="FFFFFF"/>
          <w:rtl/>
        </w:rPr>
        <w:t xml:space="preserve">فأتاهم عدي </w:t>
      </w:r>
      <w:r w:rsidRPr="00282434">
        <w:rPr>
          <w:rFonts w:ascii="Traditional Arabic" w:hAnsi="Traditional Arabic" w:cs="Traditional Arabic" w:hint="cs"/>
          <w:sz w:val="36"/>
          <w:szCs w:val="36"/>
          <w:shd w:val="clear" w:color="auto" w:fill="FFFFFF"/>
          <w:rtl/>
        </w:rPr>
        <w:t xml:space="preserve">وظل يتفاوض معهم </w:t>
      </w:r>
      <w:r w:rsidRPr="00282434">
        <w:rPr>
          <w:rFonts w:ascii="Traditional Arabic" w:hAnsi="Traditional Arabic" w:cs="Traditional Arabic"/>
          <w:sz w:val="36"/>
          <w:szCs w:val="36"/>
          <w:shd w:val="clear" w:color="auto" w:fill="FFFFFF"/>
          <w:rtl/>
        </w:rPr>
        <w:t xml:space="preserve">حتى </w:t>
      </w:r>
      <w:r w:rsidRPr="00282434">
        <w:rPr>
          <w:rFonts w:ascii="Traditional Arabic" w:hAnsi="Traditional Arabic" w:cs="Traditional Arabic" w:hint="cs"/>
          <w:sz w:val="36"/>
          <w:szCs w:val="36"/>
          <w:shd w:val="clear" w:color="auto" w:fill="FFFFFF"/>
          <w:rtl/>
        </w:rPr>
        <w:t>تابعوه</w:t>
      </w:r>
      <w:r w:rsidRPr="00282434">
        <w:rPr>
          <w:rFonts w:ascii="Traditional Arabic" w:hAnsi="Traditional Arabic" w:cs="Traditional Arabic"/>
          <w:sz w:val="36"/>
          <w:szCs w:val="36"/>
          <w:shd w:val="clear" w:color="auto" w:fill="FFFFFF"/>
          <w:rtl/>
        </w:rPr>
        <w:t xml:space="preserve"> فجاء</w:t>
      </w:r>
      <w:r w:rsidRPr="00282434">
        <w:rPr>
          <w:rFonts w:ascii="Traditional Arabic" w:hAnsi="Traditional Arabic" w:cs="Traditional Arabic" w:hint="cs"/>
          <w:sz w:val="36"/>
          <w:szCs w:val="36"/>
          <w:shd w:val="clear" w:color="auto" w:fill="FFFFFF"/>
          <w:rtl/>
        </w:rPr>
        <w:t xml:space="preserve"> إلى خالد بخبر</w:t>
      </w:r>
      <w:r w:rsidRPr="00282434">
        <w:rPr>
          <w:rFonts w:ascii="Traditional Arabic" w:hAnsi="Traditional Arabic" w:cs="Traditional Arabic"/>
          <w:sz w:val="36"/>
          <w:szCs w:val="36"/>
          <w:shd w:val="clear" w:color="auto" w:fill="FFFFFF"/>
          <w:rtl/>
        </w:rPr>
        <w:t xml:space="preserve"> إسلامهم ولحق بالمسلمين</w:t>
      </w:r>
      <w:r w:rsidRPr="00282434">
        <w:rPr>
          <w:rFonts w:ascii="Traditional Arabic" w:hAnsi="Traditional Arabic" w:cs="Traditional Arabic" w:hint="cs"/>
          <w:sz w:val="36"/>
          <w:szCs w:val="36"/>
          <w:shd w:val="clear" w:color="auto" w:fill="FFFFFF"/>
          <w:rtl/>
        </w:rPr>
        <w:t xml:space="preserve"> منهم ألف راكب.</w:t>
      </w:r>
      <w:r w:rsidRPr="00282434">
        <w:rPr>
          <w:rFonts w:ascii="Traditional Arabic" w:hAnsi="Traditional Arabic" w:cs="Traditional Arabic" w:hint="cs"/>
          <w:sz w:val="36"/>
          <w:szCs w:val="36"/>
          <w:rtl/>
        </w:rPr>
        <w:t xml:space="preserve"> وبعد إسلام بني طي ذهب خالد إلى طليحة الأسدي. </w:t>
      </w:r>
      <w:r w:rsidRPr="00282434">
        <w:rPr>
          <w:rFonts w:ascii="Traditional Arabic" w:hAnsi="Traditional Arabic" w:cs="Traditional Arabic"/>
          <w:sz w:val="36"/>
          <w:szCs w:val="36"/>
          <w:rtl/>
          <w:lang w:val="en-GB"/>
        </w:rPr>
        <w:t>فلما قرب خالد بن الوليد من القوم وبعث عكاشة</w:t>
      </w:r>
      <w:r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sz w:val="36"/>
          <w:szCs w:val="36"/>
          <w:rtl/>
          <w:lang w:val="en-GB"/>
        </w:rPr>
        <w:t>بن محصن وثابت بن أقرم أمامه</w:t>
      </w:r>
      <w:r w:rsidRPr="00282434">
        <w:rPr>
          <w:rFonts w:ascii="Traditional Arabic" w:hAnsi="Traditional Arabic" w:cs="Traditional Arabic" w:hint="cs"/>
          <w:sz w:val="36"/>
          <w:szCs w:val="36"/>
          <w:rtl/>
          <w:lang w:val="en-GB"/>
        </w:rPr>
        <w:t xml:space="preserve"> ليأتيا بأخبار العدو. فحين اقتربا منهم </w:t>
      </w:r>
      <w:r w:rsidRPr="00282434">
        <w:rPr>
          <w:rFonts w:ascii="Traditional Arabic" w:hAnsi="Traditional Arabic" w:cs="Traditional Arabic"/>
          <w:sz w:val="36"/>
          <w:szCs w:val="36"/>
          <w:rtl/>
          <w:lang w:val="en-GB"/>
        </w:rPr>
        <w:t>خرج ط</w:t>
      </w:r>
      <w:r w:rsidRPr="00282434">
        <w:rPr>
          <w:rFonts w:ascii="Traditional Arabic" w:hAnsi="Traditional Arabic" w:cs="Traditional Arabic" w:hint="cs"/>
          <w:sz w:val="36"/>
          <w:szCs w:val="36"/>
          <w:rtl/>
          <w:lang w:val="en-GB"/>
        </w:rPr>
        <w:t>ُ</w:t>
      </w:r>
      <w:r w:rsidRPr="00282434">
        <w:rPr>
          <w:rFonts w:ascii="Traditional Arabic" w:hAnsi="Traditional Arabic" w:cs="Traditional Arabic"/>
          <w:sz w:val="36"/>
          <w:szCs w:val="36"/>
          <w:rtl/>
          <w:lang w:val="en-GB"/>
        </w:rPr>
        <w:t>ليحة وأخوه سلمة طليعة لمن وراءهم</w:t>
      </w:r>
      <w:r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sz w:val="36"/>
          <w:szCs w:val="36"/>
          <w:rtl/>
          <w:lang w:val="en-GB"/>
        </w:rPr>
        <w:t>فالتقيا عكاشة بن محصن وثابت بن أقرم</w:t>
      </w:r>
      <w:r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sz w:val="36"/>
          <w:szCs w:val="36"/>
          <w:rtl/>
          <w:lang w:val="en-GB"/>
        </w:rPr>
        <w:t>فلم يلبث</w:t>
      </w:r>
      <w:r w:rsidRPr="00282434">
        <w:rPr>
          <w:rFonts w:ascii="Traditional Arabic" w:hAnsi="Traditional Arabic" w:cs="Traditional Arabic" w:hint="cs"/>
          <w:sz w:val="36"/>
          <w:szCs w:val="36"/>
          <w:rtl/>
          <w:lang w:val="en-GB"/>
        </w:rPr>
        <w:t xml:space="preserve"> سلمة إلا </w:t>
      </w:r>
      <w:r w:rsidR="00457AC5">
        <w:rPr>
          <w:rFonts w:ascii="Traditional Arabic" w:hAnsi="Traditional Arabic" w:cs="Traditional Arabic" w:hint="cs"/>
          <w:sz w:val="36"/>
          <w:szCs w:val="36"/>
          <w:rtl/>
          <w:lang w:val="en-GB"/>
        </w:rPr>
        <w:t xml:space="preserve">أن </w:t>
      </w:r>
      <w:r w:rsidRPr="00282434">
        <w:rPr>
          <w:rFonts w:ascii="Traditional Arabic" w:hAnsi="Traditional Arabic" w:cs="Traditional Arabic" w:hint="cs"/>
          <w:sz w:val="36"/>
          <w:szCs w:val="36"/>
          <w:rtl/>
          <w:lang w:val="en-GB"/>
        </w:rPr>
        <w:t>قتل</w:t>
      </w:r>
      <w:r w:rsidRPr="00282434">
        <w:rPr>
          <w:rFonts w:ascii="Traditional Arabic" w:hAnsi="Traditional Arabic" w:cs="Traditional Arabic"/>
          <w:sz w:val="36"/>
          <w:szCs w:val="36"/>
          <w:rtl/>
          <w:lang w:val="en-GB"/>
        </w:rPr>
        <w:t xml:space="preserve"> ثابتا</w:t>
      </w:r>
      <w:r w:rsidRPr="00282434">
        <w:rPr>
          <w:rFonts w:ascii="Traditional Arabic" w:hAnsi="Traditional Arabic" w:cs="Traditional Arabic" w:hint="cs"/>
          <w:sz w:val="36"/>
          <w:szCs w:val="36"/>
          <w:rtl/>
          <w:lang w:val="en-GB"/>
        </w:rPr>
        <w:t xml:space="preserve">. فلما رأى طليحة أن أخاه قد فرغ من خصمه صرخ </w:t>
      </w:r>
      <w:r w:rsidRPr="00282434">
        <w:rPr>
          <w:rFonts w:ascii="Traditional Arabic" w:hAnsi="Traditional Arabic" w:cs="Traditional Arabic"/>
          <w:sz w:val="36"/>
          <w:szCs w:val="36"/>
          <w:rtl/>
          <w:lang w:val="en-GB"/>
        </w:rPr>
        <w:t xml:space="preserve">وقال يا سلمة </w:t>
      </w:r>
      <w:r w:rsidR="00457AC5" w:rsidRPr="00282434">
        <w:rPr>
          <w:rFonts w:ascii="Traditional Arabic" w:hAnsi="Traditional Arabic" w:cs="Traditional Arabic"/>
          <w:sz w:val="36"/>
          <w:szCs w:val="36"/>
          <w:rtl/>
          <w:lang w:val="en-GB"/>
        </w:rPr>
        <w:t>أعن</w:t>
      </w:r>
      <w:r w:rsidR="00457AC5">
        <w:rPr>
          <w:rFonts w:ascii="Traditional Arabic" w:hAnsi="Traditional Arabic" w:cs="Traditional Arabic" w:hint="cs"/>
          <w:sz w:val="36"/>
          <w:szCs w:val="36"/>
          <w:rtl/>
          <w:lang w:val="en-GB"/>
        </w:rPr>
        <w:t>ِّي</w:t>
      </w:r>
      <w:r w:rsidR="00457AC5" w:rsidRPr="00282434">
        <w:rPr>
          <w:rFonts w:ascii="Traditional Arabic" w:hAnsi="Traditional Arabic" w:cs="Traditional Arabic"/>
          <w:sz w:val="36"/>
          <w:szCs w:val="36"/>
          <w:rtl/>
          <w:lang w:val="en-GB"/>
        </w:rPr>
        <w:t xml:space="preserve"> </w:t>
      </w:r>
      <w:r w:rsidRPr="00282434">
        <w:rPr>
          <w:rFonts w:ascii="Traditional Arabic" w:hAnsi="Traditional Arabic" w:cs="Traditional Arabic"/>
          <w:sz w:val="36"/>
          <w:szCs w:val="36"/>
          <w:rtl/>
          <w:lang w:val="en-GB"/>
        </w:rPr>
        <w:t xml:space="preserve">على الرجل فإنه قاتلي فاكتنفا عكاشة حتى قتلاه </w:t>
      </w:r>
      <w:r w:rsidRPr="00282434">
        <w:rPr>
          <w:rFonts w:ascii="Traditional Arabic" w:hAnsi="Traditional Arabic" w:cs="Traditional Arabic" w:hint="cs"/>
          <w:sz w:val="36"/>
          <w:szCs w:val="36"/>
          <w:rtl/>
          <w:lang w:val="en-GB"/>
        </w:rPr>
        <w:t xml:space="preserve">ورجعا </w:t>
      </w:r>
      <w:r w:rsidRPr="00282434">
        <w:rPr>
          <w:rFonts w:ascii="Traditional Arabic" w:hAnsi="Traditional Arabic" w:cs="Traditional Arabic"/>
          <w:sz w:val="36"/>
          <w:szCs w:val="36"/>
          <w:rtl/>
          <w:lang w:val="en-GB"/>
        </w:rPr>
        <w:t>إلى من وراءهما</w:t>
      </w:r>
      <w:r w:rsidRPr="00282434">
        <w:rPr>
          <w:rFonts w:ascii="Traditional Arabic" w:hAnsi="Traditional Arabic" w:cs="Traditional Arabic" w:hint="cs"/>
          <w:sz w:val="36"/>
          <w:szCs w:val="36"/>
          <w:rtl/>
          <w:lang w:val="en-GB"/>
        </w:rPr>
        <w:t>.</w:t>
      </w:r>
    </w:p>
    <w:p w14:paraId="62E7C067" w14:textId="15F8B0E8" w:rsidR="00984A7F" w:rsidRPr="00282434" w:rsidRDefault="00984A7F" w:rsidP="00984A7F">
      <w:pPr>
        <w:bidi/>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sz w:val="36"/>
          <w:szCs w:val="36"/>
          <w:rtl/>
        </w:rPr>
        <w:t>و</w:t>
      </w:r>
      <w:r w:rsidRPr="00282434">
        <w:rPr>
          <w:rFonts w:ascii="Traditional Arabic" w:hAnsi="Traditional Arabic" w:cs="Traditional Arabic" w:hint="cs"/>
          <w:sz w:val="36"/>
          <w:szCs w:val="36"/>
          <w:rtl/>
        </w:rPr>
        <w:t xml:space="preserve">في رواية لما </w:t>
      </w:r>
      <w:r w:rsidRPr="00282434">
        <w:rPr>
          <w:rFonts w:ascii="Traditional Arabic" w:hAnsi="Traditional Arabic" w:cs="Traditional Arabic"/>
          <w:sz w:val="36"/>
          <w:szCs w:val="36"/>
          <w:rtl/>
        </w:rPr>
        <w:t>بعث</w:t>
      </w:r>
      <w:r w:rsidRPr="00282434">
        <w:rPr>
          <w:rFonts w:ascii="Traditional Arabic" w:hAnsi="Traditional Arabic" w:cs="Traditional Arabic" w:hint="cs"/>
          <w:sz w:val="36"/>
          <w:szCs w:val="36"/>
          <w:rtl/>
        </w:rPr>
        <w:t xml:space="preserve"> خالد بن الوليد </w:t>
      </w:r>
      <w:r w:rsidRPr="00282434">
        <w:rPr>
          <w:rFonts w:ascii="Traditional Arabic" w:hAnsi="Traditional Arabic" w:cs="Traditional Arabic"/>
          <w:sz w:val="36"/>
          <w:szCs w:val="36"/>
          <w:rtl/>
        </w:rPr>
        <w:t xml:space="preserve">بين يديه، عكاشة </w:t>
      </w:r>
      <w:r w:rsidRPr="00282434">
        <w:rPr>
          <w:rFonts w:ascii="Traditional Arabic" w:hAnsi="Traditional Arabic" w:cs="Traditional Arabic" w:hint="cs"/>
          <w:sz w:val="36"/>
          <w:szCs w:val="36"/>
          <w:rtl/>
        </w:rPr>
        <w:t>و</w:t>
      </w:r>
      <w:r w:rsidRPr="00282434">
        <w:rPr>
          <w:rFonts w:ascii="Traditional Arabic" w:hAnsi="Traditional Arabic" w:cs="Traditional Arabic"/>
          <w:sz w:val="36"/>
          <w:szCs w:val="36"/>
          <w:rtl/>
        </w:rPr>
        <w:t>ثابت</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طليعة</w:t>
      </w:r>
      <w:r w:rsidRPr="00282434">
        <w:rPr>
          <w:rFonts w:ascii="Traditional Arabic" w:hAnsi="Traditional Arabic" w:cs="Traditional Arabic" w:hint="cs"/>
          <w:sz w:val="36"/>
          <w:szCs w:val="36"/>
          <w:rtl/>
        </w:rPr>
        <w:t>ً لاستطلاع أخبار العدو</w:t>
      </w:r>
      <w:r w:rsidRPr="00282434">
        <w:rPr>
          <w:rFonts w:ascii="Traditional Arabic" w:hAnsi="Traditional Arabic" w:cs="Traditional Arabic"/>
          <w:sz w:val="36"/>
          <w:szCs w:val="36"/>
          <w:rtl/>
        </w:rPr>
        <w:t>، فتلقاهما حِبَال -ابن أخي طليحة</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فقتلاه</w:t>
      </w:r>
      <w:r w:rsidRPr="00282434">
        <w:rPr>
          <w:rFonts w:ascii="Traditional Arabic" w:hAnsi="Traditional Arabic" w:cs="Traditional Arabic" w:hint="cs"/>
          <w:sz w:val="36"/>
          <w:szCs w:val="36"/>
          <w:rtl/>
        </w:rPr>
        <w:t>. (لا نعرف مدى صدق هذا الخبر ما إذا كان ابن أخي طليحة قد قُتل لأنه كان قد استعد للقتال معهما أم بدونه وذلك على فرض صحة هذه الرواية، لأن عكاشة وثابت</w:t>
      </w:r>
      <w:r w:rsidR="00EE2409">
        <w:rPr>
          <w:rFonts w:ascii="Traditional Arabic" w:hAnsi="Traditional Arabic" w:cs="Traditional Arabic" w:hint="cs"/>
          <w:sz w:val="36"/>
          <w:szCs w:val="36"/>
          <w:rtl/>
        </w:rPr>
        <w:t>ا</w:t>
      </w:r>
      <w:r w:rsidRPr="00282434">
        <w:rPr>
          <w:rFonts w:ascii="Traditional Arabic" w:hAnsi="Traditional Arabic" w:cs="Traditional Arabic" w:hint="cs"/>
          <w:sz w:val="36"/>
          <w:szCs w:val="36"/>
          <w:rtl/>
        </w:rPr>
        <w:t xml:space="preserve"> كانا قد ذهبا لاستطلاع الأخبار لا للقتال)</w:t>
      </w:r>
      <w:r w:rsidR="00457AC5">
        <w:rPr>
          <w:rFonts w:ascii="Traditional Arabic" w:hAnsi="Traditional Arabic" w:cs="Traditional Arabic" w:hint="cs"/>
          <w:sz w:val="36"/>
          <w:szCs w:val="36"/>
          <w:rtl/>
        </w:rPr>
        <w:t>،</w:t>
      </w:r>
      <w:r w:rsidRPr="00282434">
        <w:rPr>
          <w:rFonts w:ascii="Traditional Arabic" w:hAnsi="Traditional Arabic" w:cs="Traditional Arabic" w:hint="cs"/>
          <w:sz w:val="36"/>
          <w:szCs w:val="36"/>
          <w:rtl/>
        </w:rPr>
        <w:t xml:space="preserve"> فلما </w:t>
      </w:r>
      <w:r w:rsidRPr="00282434">
        <w:rPr>
          <w:rFonts w:ascii="Traditional Arabic" w:hAnsi="Traditional Arabic" w:cs="Traditional Arabic"/>
          <w:sz w:val="36"/>
          <w:szCs w:val="36"/>
          <w:rtl/>
        </w:rPr>
        <w:t>بلغ خبره طليحة خرج هو وأخوه سلمة، وحمل طليحة على عُكاشة فقتله، وقتل سلمة ثابت</w:t>
      </w:r>
      <w:r w:rsidRPr="00282434">
        <w:rPr>
          <w:rFonts w:ascii="Traditional Arabic" w:hAnsi="Traditional Arabic" w:cs="Traditional Arabic" w:hint="cs"/>
          <w:sz w:val="36"/>
          <w:szCs w:val="36"/>
          <w:rtl/>
        </w:rPr>
        <w:t>ًا</w:t>
      </w:r>
      <w:r w:rsidR="00EE2409">
        <w:rPr>
          <w:rFonts w:ascii="Traditional Arabic" w:hAnsi="Traditional Arabic" w:cs="Traditional Arabic" w:hint="cs"/>
          <w:sz w:val="36"/>
          <w:szCs w:val="36"/>
          <w:rtl/>
        </w:rPr>
        <w:t>،</w:t>
      </w:r>
      <w:r w:rsidRPr="00282434">
        <w:rPr>
          <w:rFonts w:ascii="Traditional Arabic" w:hAnsi="Traditional Arabic" w:cs="Traditional Arabic" w:hint="cs"/>
          <w:sz w:val="36"/>
          <w:szCs w:val="36"/>
          <w:rtl/>
        </w:rPr>
        <w:t xml:space="preserve"> ثم رجعا إلى مكانهما</w:t>
      </w:r>
      <w:r w:rsidRPr="00282434">
        <w:rPr>
          <w:rFonts w:ascii="Traditional Arabic" w:hAnsi="Traditional Arabic" w:cs="Traditional Arabic"/>
          <w:sz w:val="36"/>
          <w:szCs w:val="36"/>
          <w:rtl/>
        </w:rPr>
        <w:t>،</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وأقبل خالد بالناس حتى مروا بثابت قتيلاً، فلم يفطنوا له حتى وطئته المط</w:t>
      </w:r>
      <w:r w:rsidR="00457AC5">
        <w:rPr>
          <w:rFonts w:ascii="Traditional Arabic" w:hAnsi="Traditional Arabic" w:cs="Traditional Arabic" w:hint="cs"/>
          <w:sz w:val="36"/>
          <w:szCs w:val="36"/>
          <w:rtl/>
        </w:rPr>
        <w:t>ية</w:t>
      </w:r>
      <w:r w:rsidRPr="00282434">
        <w:rPr>
          <w:rFonts w:ascii="Traditional Arabic" w:hAnsi="Traditional Arabic" w:cs="Traditional Arabic"/>
          <w:sz w:val="36"/>
          <w:szCs w:val="36"/>
          <w:rtl/>
        </w:rPr>
        <w:t xml:space="preserve"> بأخفافها، فكبر ذلك على المسلمين، ثم نظروا فإذا هم بعكاشة بن محصن صريع</w:t>
      </w:r>
      <w:r w:rsidR="00EE2409">
        <w:rPr>
          <w:rFonts w:ascii="Traditional Arabic" w:hAnsi="Traditional Arabic" w:cs="Traditional Arabic" w:hint="cs"/>
          <w:sz w:val="36"/>
          <w:szCs w:val="36"/>
          <w:rtl/>
        </w:rPr>
        <w:t>ً</w:t>
      </w:r>
      <w:r w:rsidRPr="00282434">
        <w:rPr>
          <w:rFonts w:ascii="Traditional Arabic" w:hAnsi="Traditional Arabic" w:cs="Traditional Arabic"/>
          <w:sz w:val="36"/>
          <w:szCs w:val="36"/>
          <w:rtl/>
        </w:rPr>
        <w:t>ا؛ فجزع لذلك المسلمون، وقالوا: قتل سي</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دان من سادات المسلمين وفارسان من فرسانهم؛ </w:t>
      </w:r>
      <w:r w:rsidRPr="00282434">
        <w:rPr>
          <w:rFonts w:ascii="Traditional Arabic" w:hAnsi="Traditional Arabic" w:cs="Traditional Arabic" w:hint="cs"/>
          <w:sz w:val="36"/>
          <w:szCs w:val="36"/>
          <w:rtl/>
        </w:rPr>
        <w:t xml:space="preserve">فأعدّ خالد جنوده للقتال ورتّبهم ثم </w:t>
      </w:r>
      <w:r w:rsidRPr="00282434">
        <w:rPr>
          <w:rFonts w:ascii="Traditional Arabic" w:hAnsi="Traditional Arabic" w:cs="Traditional Arabic"/>
          <w:sz w:val="36"/>
          <w:szCs w:val="36"/>
          <w:rtl/>
        </w:rPr>
        <w:t>انصرف نحو طي</w:t>
      </w:r>
      <w:r w:rsidR="00EE2409">
        <w:rPr>
          <w:rFonts w:ascii="Traditional Arabic" w:hAnsi="Traditional Arabic" w:cs="Traditional Arabic" w:hint="cs"/>
          <w:sz w:val="36"/>
          <w:szCs w:val="36"/>
          <w:rtl/>
        </w:rPr>
        <w:t>ء</w:t>
      </w:r>
      <w:r w:rsidRPr="00282434">
        <w:rPr>
          <w:rFonts w:ascii="Traditional Arabic" w:hAnsi="Traditional Arabic" w:cs="Traditional Arabic"/>
          <w:sz w:val="36"/>
          <w:szCs w:val="36"/>
          <w:rtl/>
        </w:rPr>
        <w:t>.</w:t>
      </w:r>
    </w:p>
    <w:p w14:paraId="6FCD15FE" w14:textId="00A762D1" w:rsidR="00984A7F" w:rsidRPr="00282434" w:rsidRDefault="00984A7F" w:rsidP="00457AC5">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وفي رواية عن عدي بن حاتم</w:t>
      </w:r>
      <w:r w:rsidRPr="00282434">
        <w:rPr>
          <w:rFonts w:ascii="Traditional Arabic" w:hAnsi="Traditional Arabic" w:cs="Traditional Arabic"/>
          <w:sz w:val="36"/>
          <w:szCs w:val="36"/>
          <w:rtl/>
        </w:rPr>
        <w:t>، قال: بعثت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إلى خالد بن الوليد أن</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س</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إل</w:t>
      </w:r>
      <w:r w:rsidRPr="00282434">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فأقم</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عندي </w:t>
      </w:r>
      <w:r w:rsidR="00457AC5">
        <w:rPr>
          <w:rFonts w:ascii="Traditional Arabic" w:hAnsi="Traditional Arabic" w:cs="Traditional Arabic"/>
          <w:sz w:val="36"/>
          <w:szCs w:val="36"/>
          <w:rtl/>
        </w:rPr>
        <w:t>أي</w:t>
      </w:r>
      <w:r w:rsidR="00457AC5">
        <w:rPr>
          <w:rFonts w:ascii="Traditional Arabic" w:hAnsi="Traditional Arabic" w:cs="Traditional Arabic" w:hint="cs"/>
          <w:sz w:val="36"/>
          <w:szCs w:val="36"/>
          <w:rtl/>
        </w:rPr>
        <w:t>امًا</w:t>
      </w:r>
      <w:r w:rsidR="00457AC5"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حتى أبعث إلى قبائل طي</w:t>
      </w:r>
      <w:r w:rsidR="00EE2409">
        <w:rPr>
          <w:rFonts w:ascii="Traditional Arabic" w:hAnsi="Traditional Arabic" w:cs="Traditional Arabic" w:hint="cs"/>
          <w:sz w:val="36"/>
          <w:szCs w:val="36"/>
          <w:rtl/>
        </w:rPr>
        <w:t>ء</w:t>
      </w:r>
      <w:r w:rsidRPr="00282434">
        <w:rPr>
          <w:rFonts w:ascii="Traditional Arabic" w:hAnsi="Traditional Arabic" w:cs="Traditional Arabic"/>
          <w:sz w:val="36"/>
          <w:szCs w:val="36"/>
          <w:rtl/>
        </w:rPr>
        <w:t>، فأجمع لك منهم أكثر ممن معك، ثم أصحبك إلى عدوك. قال: فسار إل</w:t>
      </w:r>
      <w:r w:rsidRPr="00282434">
        <w:rPr>
          <w:rFonts w:ascii="Traditional Arabic" w:hAnsi="Traditional Arabic" w:cs="Traditional Arabic" w:hint="cs"/>
          <w:sz w:val="36"/>
          <w:szCs w:val="36"/>
          <w:rtl/>
        </w:rPr>
        <w:t>يَّ</w:t>
      </w:r>
      <w:r w:rsidRPr="00282434">
        <w:rPr>
          <w:rFonts w:ascii="Traditional Arabic" w:hAnsi="Traditional Arabic" w:cs="Traditional Arabic"/>
          <w:sz w:val="36"/>
          <w:szCs w:val="36"/>
          <w:rtl/>
        </w:rPr>
        <w:t>.</w:t>
      </w:r>
    </w:p>
    <w:p w14:paraId="29D1A4AA" w14:textId="0655CE2E" w:rsidR="00984A7F" w:rsidRPr="00282434" w:rsidRDefault="00984A7F" w:rsidP="003B5409">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وفي رواية أن </w:t>
      </w:r>
      <w:r w:rsidRPr="00282434">
        <w:rPr>
          <w:rFonts w:ascii="Traditional Arabic" w:hAnsi="Traditional Arabic" w:cs="Traditional Arabic"/>
          <w:sz w:val="36"/>
          <w:szCs w:val="36"/>
          <w:rtl/>
        </w:rPr>
        <w:t>خالد</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ا جاء حتى نزل على</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أرك</w:t>
      </w:r>
      <w:r w:rsidRPr="00282434">
        <w:rPr>
          <w:rFonts w:ascii="Traditional Arabic" w:hAnsi="Traditional Arabic" w:cs="Traditional Arabic" w:hint="cs"/>
          <w:sz w:val="36"/>
          <w:szCs w:val="36"/>
          <w:rtl/>
        </w:rPr>
        <w:t xml:space="preserve"> في</w:t>
      </w:r>
      <w:r w:rsidRPr="00282434">
        <w:rPr>
          <w:rFonts w:ascii="Traditional Arabic" w:hAnsi="Traditional Arabic" w:cs="Traditional Arabic"/>
          <w:sz w:val="36"/>
          <w:szCs w:val="36"/>
          <w:rtl/>
        </w:rPr>
        <w:t xml:space="preserve"> مدينة سلمى.</w:t>
      </w:r>
      <w:r w:rsidRPr="00282434">
        <w:rPr>
          <w:rFonts w:ascii="Traditional Arabic" w:hAnsi="Traditional Arabic" w:cs="Traditional Arabic" w:hint="cs"/>
          <w:sz w:val="36"/>
          <w:szCs w:val="36"/>
          <w:rtl/>
        </w:rPr>
        <w:t xml:space="preserve"> ولكن ورد في رواية أخرى</w:t>
      </w:r>
      <w:r w:rsidRPr="00282434">
        <w:rPr>
          <w:rFonts w:ascii="Traditional Arabic" w:hAnsi="Traditional Arabic" w:cs="Traditional Arabic"/>
          <w:sz w:val="36"/>
          <w:szCs w:val="36"/>
          <w:rtl/>
        </w:rPr>
        <w:t xml:space="preserve"> أنه نزل ب</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أجأ</w:t>
      </w:r>
      <w:r w:rsidRPr="00282434">
        <w:rPr>
          <w:rFonts w:ascii="Traditional Arabic" w:hAnsi="Traditional Arabic" w:cs="Traditional Arabic" w:hint="cs"/>
          <w:sz w:val="36"/>
          <w:szCs w:val="36"/>
          <w:rtl/>
        </w:rPr>
        <w:t>. ومن هنا</w:t>
      </w:r>
      <w:r w:rsidRPr="00282434">
        <w:rPr>
          <w:rFonts w:ascii="Traditional Arabic" w:hAnsi="Traditional Arabic" w:cs="Traditional Arabic"/>
          <w:sz w:val="36"/>
          <w:szCs w:val="36"/>
          <w:rtl/>
        </w:rPr>
        <w:t xml:space="preserve"> </w:t>
      </w:r>
      <w:r w:rsidR="00457AC5">
        <w:rPr>
          <w:rFonts w:ascii="Traditional Arabic" w:hAnsi="Traditional Arabic" w:cs="Traditional Arabic" w:hint="cs"/>
          <w:sz w:val="36"/>
          <w:szCs w:val="36"/>
          <w:rtl/>
        </w:rPr>
        <w:t>عبأ</w:t>
      </w:r>
      <w:r w:rsidR="00457AC5" w:rsidRPr="00282434">
        <w:rPr>
          <w:rFonts w:ascii="Traditional Arabic" w:hAnsi="Traditional Arabic" w:cs="Traditional Arabic" w:hint="cs"/>
          <w:sz w:val="36"/>
          <w:szCs w:val="36"/>
          <w:rtl/>
        </w:rPr>
        <w:t xml:space="preserve"> </w:t>
      </w:r>
      <w:r w:rsidRPr="00282434">
        <w:rPr>
          <w:rFonts w:ascii="Traditional Arabic" w:hAnsi="Traditional Arabic" w:cs="Traditional Arabic" w:hint="cs"/>
          <w:sz w:val="36"/>
          <w:szCs w:val="36"/>
          <w:rtl/>
        </w:rPr>
        <w:t>خالد جيشه</w:t>
      </w:r>
      <w:r w:rsidRPr="00282434">
        <w:rPr>
          <w:rFonts w:ascii="Traditional Arabic" w:hAnsi="Traditional Arabic" w:cs="Traditional Arabic"/>
          <w:sz w:val="36"/>
          <w:szCs w:val="36"/>
          <w:rtl/>
        </w:rPr>
        <w:t xml:space="preserve"> لحربه</w:t>
      </w:r>
      <w:r w:rsidRPr="00282434">
        <w:rPr>
          <w:rFonts w:ascii="Traditional Arabic" w:hAnsi="Traditional Arabic" w:cs="Traditional Arabic" w:hint="cs"/>
          <w:sz w:val="36"/>
          <w:szCs w:val="36"/>
          <w:rtl/>
        </w:rPr>
        <w:t xml:space="preserve"> مع طليحة</w:t>
      </w:r>
      <w:r w:rsidRPr="00282434">
        <w:rPr>
          <w:rFonts w:ascii="Traditional Arabic" w:hAnsi="Traditional Arabic" w:cs="Traditional Arabic"/>
          <w:sz w:val="36"/>
          <w:szCs w:val="36"/>
          <w:rtl/>
        </w:rPr>
        <w:t>، ثم سار حتى التقيا على بزاخة،</w:t>
      </w:r>
      <w:r w:rsidRPr="00282434">
        <w:rPr>
          <w:rFonts w:ascii="Traditional Arabic" w:hAnsi="Traditional Arabic" w:cs="Traditional Arabic" w:hint="cs"/>
          <w:sz w:val="36"/>
          <w:szCs w:val="36"/>
          <w:rtl/>
        </w:rPr>
        <w:t xml:space="preserve"> فلما بدأ الناس القتال،</w:t>
      </w:r>
      <w:r w:rsidRPr="00282434">
        <w:rPr>
          <w:rFonts w:ascii="Traditional Arabic" w:hAnsi="Traditional Arabic" w:cs="Traditional Arabic"/>
          <w:sz w:val="36"/>
          <w:szCs w:val="36"/>
          <w:rtl/>
        </w:rPr>
        <w:t xml:space="preserve"> قاتل عيينة م</w:t>
      </w:r>
      <w:r w:rsidRPr="00282434">
        <w:rPr>
          <w:rFonts w:ascii="Traditional Arabic" w:hAnsi="Traditional Arabic" w:cs="Traditional Arabic" w:hint="cs"/>
          <w:sz w:val="36"/>
          <w:szCs w:val="36"/>
          <w:rtl/>
        </w:rPr>
        <w:t xml:space="preserve">ن جانب </w:t>
      </w:r>
      <w:r w:rsidRPr="00282434">
        <w:rPr>
          <w:rFonts w:ascii="Traditional Arabic" w:hAnsi="Traditional Arabic" w:cs="Traditional Arabic"/>
          <w:sz w:val="36"/>
          <w:szCs w:val="36"/>
          <w:rtl/>
        </w:rPr>
        <w:t>طليحة في سبعمائة من بني فزارة قتالا شديد</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ا،</w:t>
      </w:r>
      <w:r w:rsidRPr="00282434">
        <w:rPr>
          <w:rFonts w:ascii="Traditional Arabic" w:hAnsi="Traditional Arabic" w:cs="Traditional Arabic" w:hint="cs"/>
          <w:sz w:val="36"/>
          <w:szCs w:val="36"/>
          <w:rtl/>
        </w:rPr>
        <w:t xml:space="preserve"> (أي اتحد عيينة مع طليحة فقاتلا ضد المسلمين)</w:t>
      </w:r>
      <w:r w:rsidRPr="00282434">
        <w:rPr>
          <w:rFonts w:ascii="Traditional Arabic" w:hAnsi="Traditional Arabic" w:cs="Traditional Arabic"/>
          <w:sz w:val="36"/>
          <w:szCs w:val="36"/>
          <w:rtl/>
        </w:rPr>
        <w:t xml:space="preserve"> وطليحة متلفف في كساء له بفناء بيت له من شعر،</w:t>
      </w:r>
      <w:r w:rsidRPr="00282434">
        <w:rPr>
          <w:rFonts w:ascii="Traditional Arabic" w:hAnsi="Traditional Arabic" w:cs="Traditional Arabic" w:hint="cs"/>
          <w:sz w:val="36"/>
          <w:szCs w:val="36"/>
          <w:rtl/>
        </w:rPr>
        <w:t xml:space="preserve"> (حيث نصّب نفسه نبيًّا وجلس </w:t>
      </w:r>
      <w:r w:rsidRPr="00282434">
        <w:rPr>
          <w:rFonts w:ascii="Traditional Arabic" w:hAnsi="Traditional Arabic" w:cs="Traditional Arabic" w:hint="cs"/>
          <w:sz w:val="36"/>
          <w:szCs w:val="36"/>
          <w:rtl/>
        </w:rPr>
        <w:lastRenderedPageBreak/>
        <w:t>في خيمته)</w:t>
      </w:r>
      <w:r w:rsidRPr="00282434">
        <w:rPr>
          <w:rFonts w:ascii="Traditional Arabic" w:hAnsi="Traditional Arabic" w:cs="Traditional Arabic"/>
          <w:sz w:val="36"/>
          <w:szCs w:val="36"/>
          <w:rtl/>
        </w:rPr>
        <w:t xml:space="preserve"> يتنبأ لهم،</w:t>
      </w:r>
      <w:r w:rsidRPr="00282434">
        <w:rPr>
          <w:rFonts w:ascii="Traditional Arabic" w:hAnsi="Traditional Arabic" w:cs="Traditional Arabic" w:hint="cs"/>
          <w:sz w:val="36"/>
          <w:szCs w:val="36"/>
          <w:rtl/>
        </w:rPr>
        <w:t xml:space="preserve"> (حيث كان يأمرهم بالقتال، أما هو فسيخبرهم عن نتائج الحرب جالسًا هناك)</w:t>
      </w:r>
      <w:r w:rsidRPr="00282434">
        <w:rPr>
          <w:rFonts w:ascii="Traditional Arabic" w:hAnsi="Traditional Arabic" w:cs="Traditional Arabic"/>
          <w:sz w:val="36"/>
          <w:szCs w:val="36"/>
          <w:rtl/>
        </w:rPr>
        <w:t xml:space="preserve"> والناس يقتتلون، فلما هزت عيينة الحرب، وضرس القتال، كر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على طليحة، فقال: هل جاءك جبريل بعد؟</w:t>
      </w:r>
      <w:r w:rsidRPr="00282434">
        <w:rPr>
          <w:rFonts w:ascii="Traditional Arabic" w:hAnsi="Traditional Arabic" w:cs="Traditional Arabic" w:hint="cs"/>
          <w:sz w:val="36"/>
          <w:szCs w:val="36"/>
          <w:rtl/>
        </w:rPr>
        <w:t xml:space="preserve"> (أي قال له بأننا</w:t>
      </w:r>
      <w:r w:rsidR="006304AA">
        <w:rPr>
          <w:rFonts w:ascii="Traditional Arabic" w:hAnsi="Traditional Arabic" w:cs="Traditional Arabic" w:hint="cs"/>
          <w:sz w:val="36"/>
          <w:szCs w:val="36"/>
          <w:rtl/>
        </w:rPr>
        <w:t xml:space="preserve"> نواجه حربًا ضروسًا، وكنت تقول إ</w:t>
      </w:r>
      <w:r w:rsidRPr="00282434">
        <w:rPr>
          <w:rFonts w:ascii="Traditional Arabic" w:hAnsi="Traditional Arabic" w:cs="Traditional Arabic" w:hint="cs"/>
          <w:sz w:val="36"/>
          <w:szCs w:val="36"/>
          <w:rtl/>
        </w:rPr>
        <w:t>نك تتلقى وحيًا وأن جبريل سيخبرك عما سيحدث، فأخبرنا الآن عن النتيجة وهل جاءك جبريل أم لا؟)</w:t>
      </w:r>
      <w:r w:rsidRPr="00282434">
        <w:rPr>
          <w:rFonts w:ascii="Traditional Arabic" w:hAnsi="Traditional Arabic" w:cs="Traditional Arabic"/>
          <w:sz w:val="36"/>
          <w:szCs w:val="36"/>
          <w:rtl/>
        </w:rPr>
        <w:t xml:space="preserve"> قال: لا، فرجع </w:t>
      </w:r>
      <w:r w:rsidRPr="00282434">
        <w:rPr>
          <w:rFonts w:ascii="Traditional Arabic" w:hAnsi="Traditional Arabic" w:cs="Traditional Arabic" w:hint="cs"/>
          <w:sz w:val="36"/>
          <w:szCs w:val="36"/>
          <w:rtl/>
        </w:rPr>
        <w:t xml:space="preserve">عيينة </w:t>
      </w:r>
      <w:r w:rsidRPr="00282434">
        <w:rPr>
          <w:rFonts w:ascii="Traditional Arabic" w:hAnsi="Traditional Arabic" w:cs="Traditional Arabic"/>
          <w:sz w:val="36"/>
          <w:szCs w:val="36"/>
          <w:rtl/>
        </w:rPr>
        <w:t xml:space="preserve">فقاتل حتى إذا ضرس القتال وهزته الحرب </w:t>
      </w:r>
      <w:r w:rsidR="00457AC5" w:rsidRPr="00282434">
        <w:rPr>
          <w:rFonts w:ascii="Traditional Arabic" w:hAnsi="Traditional Arabic" w:cs="Traditional Arabic"/>
          <w:sz w:val="36"/>
          <w:szCs w:val="36"/>
          <w:rtl/>
        </w:rPr>
        <w:t>ك</w:t>
      </w:r>
      <w:r w:rsidR="00457AC5">
        <w:rPr>
          <w:rFonts w:ascii="Traditional Arabic" w:hAnsi="Traditional Arabic" w:cs="Traditional Arabic" w:hint="cs"/>
          <w:sz w:val="36"/>
          <w:szCs w:val="36"/>
          <w:rtl/>
        </w:rPr>
        <w:t>رَّ</w:t>
      </w:r>
      <w:r w:rsidR="00457AC5"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عل</w:t>
      </w:r>
      <w:r w:rsidRPr="00282434">
        <w:rPr>
          <w:rFonts w:ascii="Traditional Arabic" w:hAnsi="Traditional Arabic" w:cs="Traditional Arabic" w:hint="cs"/>
          <w:sz w:val="36"/>
          <w:szCs w:val="36"/>
          <w:rtl/>
        </w:rPr>
        <w:t>ى طليحة</w:t>
      </w:r>
      <w:r w:rsidRPr="00282434">
        <w:rPr>
          <w:rFonts w:ascii="Traditional Arabic" w:hAnsi="Traditional Arabic" w:cs="Traditional Arabic"/>
          <w:sz w:val="36"/>
          <w:szCs w:val="36"/>
          <w:rtl/>
        </w:rPr>
        <w:t xml:space="preserve"> فقال: لا أبا لك! أجاءك جبريل بعد؟ قال: لا والله، قال: يقول عيينة </w:t>
      </w:r>
      <w:r w:rsidR="00457AC5" w:rsidRPr="00282434">
        <w:rPr>
          <w:rFonts w:ascii="Traditional Arabic" w:hAnsi="Traditional Arabic" w:cs="Traditional Arabic"/>
          <w:sz w:val="36"/>
          <w:szCs w:val="36"/>
          <w:rtl/>
        </w:rPr>
        <w:t>حلف</w:t>
      </w:r>
      <w:r w:rsidR="00457AC5">
        <w:rPr>
          <w:rFonts w:ascii="Traditional Arabic" w:hAnsi="Traditional Arabic" w:cs="Traditional Arabic" w:hint="cs"/>
          <w:sz w:val="36"/>
          <w:szCs w:val="36"/>
          <w:rtl/>
        </w:rPr>
        <w:t>ًا</w:t>
      </w:r>
      <w:r w:rsidRPr="00282434">
        <w:rPr>
          <w:rFonts w:ascii="Traditional Arabic" w:hAnsi="Traditional Arabic" w:cs="Traditional Arabic"/>
          <w:sz w:val="36"/>
          <w:szCs w:val="36"/>
          <w:rtl/>
        </w:rPr>
        <w:t>: حتى متى! قد والله بلغ منا! قال: ثم رجع فقاتل، حتى إذا بلغ كر عليه، فقال: هل جاءك جبريل بعد؟ قال: نعم، قال:</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 xml:space="preserve">فماذا قال لك؟ قال: قال لي: </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إن لك رح</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ا كرحاه، </w:t>
      </w:r>
      <w:r w:rsidR="00457AC5" w:rsidRPr="00282434">
        <w:rPr>
          <w:rFonts w:ascii="Traditional Arabic" w:hAnsi="Traditional Arabic" w:cs="Traditional Arabic"/>
          <w:sz w:val="36"/>
          <w:szCs w:val="36"/>
          <w:rtl/>
        </w:rPr>
        <w:t>وحديث</w:t>
      </w:r>
      <w:r w:rsidR="00457AC5">
        <w:rPr>
          <w:rFonts w:ascii="Traditional Arabic" w:hAnsi="Traditional Arabic" w:cs="Traditional Arabic" w:hint="cs"/>
          <w:sz w:val="36"/>
          <w:szCs w:val="36"/>
          <w:rtl/>
        </w:rPr>
        <w:t>ًا</w:t>
      </w:r>
      <w:r w:rsidR="00457AC5"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لا تنساه</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قال: يقول عيينة: أظن أن قد علم الله أنه سيكون حديث لا تنساه؛ </w:t>
      </w:r>
      <w:r w:rsidRPr="00282434">
        <w:rPr>
          <w:rFonts w:ascii="Traditional Arabic" w:hAnsi="Traditional Arabic" w:cs="Traditional Arabic" w:hint="cs"/>
          <w:sz w:val="36"/>
          <w:szCs w:val="36"/>
          <w:rtl/>
        </w:rPr>
        <w:t xml:space="preserve">فجاء عيينة إلى قومه فقال: </w:t>
      </w:r>
      <w:r w:rsidRPr="00282434">
        <w:rPr>
          <w:rFonts w:ascii="Traditional Arabic" w:hAnsi="Traditional Arabic" w:cs="Traditional Arabic"/>
          <w:sz w:val="36"/>
          <w:szCs w:val="36"/>
          <w:rtl/>
        </w:rPr>
        <w:t xml:space="preserve">يا بني فزارة انصرفوا؛ فهذا والله كذاب. فانصرفوا </w:t>
      </w:r>
      <w:r w:rsidRPr="00282434">
        <w:rPr>
          <w:rFonts w:ascii="Traditional Arabic" w:hAnsi="Traditional Arabic" w:cs="Traditional Arabic" w:hint="cs"/>
          <w:sz w:val="36"/>
          <w:szCs w:val="36"/>
          <w:rtl/>
        </w:rPr>
        <w:t xml:space="preserve">عن القتال، </w:t>
      </w:r>
      <w:r w:rsidRPr="00282434">
        <w:rPr>
          <w:rFonts w:ascii="Traditional Arabic" w:hAnsi="Traditional Arabic" w:cs="Traditional Arabic"/>
          <w:sz w:val="36"/>
          <w:szCs w:val="36"/>
          <w:rtl/>
        </w:rPr>
        <w:t>وانهزم الناس فغشوا طليحة يقولون: ماذا تأمرنا؟ وقد كان أعد</w:t>
      </w:r>
      <w:r w:rsidRPr="00282434">
        <w:rPr>
          <w:rFonts w:ascii="Traditional Arabic" w:hAnsi="Traditional Arabic" w:cs="Traditional Arabic" w:hint="cs"/>
          <w:sz w:val="36"/>
          <w:szCs w:val="36"/>
          <w:rtl/>
        </w:rPr>
        <w:t xml:space="preserve"> طليحة</w:t>
      </w:r>
      <w:r w:rsidRPr="00282434">
        <w:rPr>
          <w:rFonts w:ascii="Traditional Arabic" w:hAnsi="Traditional Arabic" w:cs="Traditional Arabic"/>
          <w:sz w:val="36"/>
          <w:szCs w:val="36"/>
          <w:rtl/>
        </w:rPr>
        <w:t xml:space="preserve"> فرسه عنده، وهيأ </w:t>
      </w:r>
      <w:r w:rsidR="003B5409" w:rsidRPr="00282434">
        <w:rPr>
          <w:rFonts w:ascii="Traditional Arabic" w:hAnsi="Traditional Arabic" w:cs="Traditional Arabic"/>
          <w:sz w:val="36"/>
          <w:szCs w:val="36"/>
          <w:rtl/>
        </w:rPr>
        <w:t>بعير</w:t>
      </w:r>
      <w:r w:rsidR="003B5409">
        <w:rPr>
          <w:rFonts w:ascii="Traditional Arabic" w:hAnsi="Traditional Arabic" w:cs="Traditional Arabic" w:hint="cs"/>
          <w:sz w:val="36"/>
          <w:szCs w:val="36"/>
          <w:rtl/>
        </w:rPr>
        <w:t>ًا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لامرأته النوار، فقام فوثب على فرسه، وحمل امرأته ثم نجا بها،</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وقال: من استطاع منكم أن يفعل مثل ما فعلت وينجو بأهله فليفعل؛</w:t>
      </w:r>
      <w:r w:rsidRPr="00282434">
        <w:rPr>
          <w:rFonts w:ascii="Traditional Arabic" w:hAnsi="Traditional Arabic" w:cs="Traditional Arabic" w:hint="cs"/>
          <w:sz w:val="36"/>
          <w:szCs w:val="36"/>
          <w:rtl/>
        </w:rPr>
        <w:t xml:space="preserve"> (أي أمرهم أن يهربوا من ميدان الحرب)</w:t>
      </w:r>
      <w:r w:rsidRPr="00282434">
        <w:rPr>
          <w:rFonts w:ascii="Traditional Arabic" w:hAnsi="Traditional Arabic" w:cs="Traditional Arabic"/>
          <w:sz w:val="36"/>
          <w:szCs w:val="36"/>
          <w:rtl/>
        </w:rPr>
        <w:t xml:space="preserve"> ثم سلك الحوشية حتى لحق بالش</w:t>
      </w:r>
      <w:r w:rsidRPr="00282434">
        <w:rPr>
          <w:rFonts w:ascii="Traditional Arabic" w:hAnsi="Traditional Arabic" w:cs="Traditional Arabic" w:hint="cs"/>
          <w:sz w:val="36"/>
          <w:szCs w:val="36"/>
          <w:rtl/>
        </w:rPr>
        <w:t>ا</w:t>
      </w:r>
      <w:r w:rsidRPr="00282434">
        <w:rPr>
          <w:rFonts w:ascii="Traditional Arabic" w:hAnsi="Traditional Arabic" w:cs="Traditional Arabic"/>
          <w:sz w:val="36"/>
          <w:szCs w:val="36"/>
          <w:rtl/>
        </w:rPr>
        <w:t>م وارفض جمعه؛ وقتل الله من قتل منهم</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w:t>
      </w:r>
      <w:r w:rsidRPr="00282434">
        <w:rPr>
          <w:rFonts w:ascii="Traditional Arabic" w:hAnsi="Traditional Arabic" w:cs="Traditional Arabic" w:hint="cs"/>
          <w:sz w:val="36"/>
          <w:szCs w:val="36"/>
          <w:rtl/>
        </w:rPr>
        <w:t xml:space="preserve">-وفي رواية </w:t>
      </w:r>
      <w:r w:rsidRPr="00282434">
        <w:rPr>
          <w:rFonts w:ascii="Traditional Arabic" w:hAnsi="Traditional Arabic" w:cs="Traditional Arabic"/>
          <w:sz w:val="36"/>
          <w:szCs w:val="36"/>
          <w:rtl/>
        </w:rPr>
        <w:t xml:space="preserve">مضى طليحة </w:t>
      </w:r>
      <w:r w:rsidRPr="00282434">
        <w:rPr>
          <w:rFonts w:ascii="Traditional Arabic" w:hAnsi="Traditional Arabic" w:cs="Traditional Arabic" w:hint="cs"/>
          <w:sz w:val="36"/>
          <w:szCs w:val="36"/>
          <w:rtl/>
        </w:rPr>
        <w:t>هاربا من ميدان الحرب</w:t>
      </w:r>
      <w:r w:rsidRPr="00282434">
        <w:rPr>
          <w:rFonts w:ascii="Traditional Arabic" w:hAnsi="Traditional Arabic" w:cs="Traditional Arabic"/>
          <w:sz w:val="36"/>
          <w:szCs w:val="36"/>
          <w:rtl/>
        </w:rPr>
        <w:t xml:space="preserve">؛ حتى نزل كلب على النقع، فأسلم، </w:t>
      </w:r>
      <w:r w:rsidRPr="00282434">
        <w:rPr>
          <w:rFonts w:ascii="Traditional Arabic" w:hAnsi="Traditional Arabic" w:cs="Traditional Arabic" w:hint="cs"/>
          <w:sz w:val="36"/>
          <w:szCs w:val="36"/>
          <w:rtl/>
        </w:rPr>
        <w:t>(والنقع موضع</w:t>
      </w:r>
      <w:r w:rsidR="006304AA">
        <w:rPr>
          <w:rFonts w:ascii="Traditional Arabic" w:hAnsi="Traditional Arabic" w:cs="Traditional Arabic" w:hint="cs"/>
          <w:sz w:val="36"/>
          <w:szCs w:val="36"/>
          <w:rtl/>
        </w:rPr>
        <w:t xml:space="preserve"> في ضواحي الطائف قرب مكة) وقيل إ</w:t>
      </w:r>
      <w:r w:rsidRPr="00282434">
        <w:rPr>
          <w:rFonts w:ascii="Traditional Arabic" w:hAnsi="Traditional Arabic" w:cs="Traditional Arabic" w:hint="cs"/>
          <w:sz w:val="36"/>
          <w:szCs w:val="36"/>
          <w:rtl/>
        </w:rPr>
        <w:t xml:space="preserve">نه </w:t>
      </w:r>
      <w:r w:rsidRPr="00282434">
        <w:rPr>
          <w:rFonts w:ascii="Traditional Arabic" w:hAnsi="Traditional Arabic" w:cs="Traditional Arabic"/>
          <w:sz w:val="36"/>
          <w:szCs w:val="36"/>
          <w:rtl/>
        </w:rPr>
        <w:t xml:space="preserve">لم يزل </w:t>
      </w:r>
      <w:r w:rsidR="003B5409" w:rsidRPr="00282434">
        <w:rPr>
          <w:rFonts w:ascii="Traditional Arabic" w:hAnsi="Traditional Arabic" w:cs="Traditional Arabic"/>
          <w:sz w:val="36"/>
          <w:szCs w:val="36"/>
          <w:rtl/>
        </w:rPr>
        <w:t>مقيم</w:t>
      </w:r>
      <w:r w:rsidR="003B5409">
        <w:rPr>
          <w:rFonts w:ascii="Traditional Arabic" w:hAnsi="Traditional Arabic" w:cs="Traditional Arabic" w:hint="cs"/>
          <w:sz w:val="36"/>
          <w:szCs w:val="36"/>
          <w:rtl/>
        </w:rPr>
        <w:t>ًا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في كلب حتى مات أبو بكر</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 xml:space="preserve">وبنو عامر </w:t>
      </w:r>
      <w:r w:rsidR="003B5409" w:rsidRPr="00282434">
        <w:rPr>
          <w:rFonts w:ascii="Traditional Arabic" w:hAnsi="Traditional Arabic" w:cs="Traditional Arabic"/>
          <w:sz w:val="36"/>
          <w:szCs w:val="36"/>
          <w:rtl/>
        </w:rPr>
        <w:t>قريب</w:t>
      </w:r>
      <w:r w:rsidR="003B5409">
        <w:rPr>
          <w:rFonts w:ascii="Traditional Arabic" w:hAnsi="Traditional Arabic" w:cs="Traditional Arabic" w:hint="cs"/>
          <w:sz w:val="36"/>
          <w:szCs w:val="36"/>
          <w:rtl/>
        </w:rPr>
        <w:t>ًا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منهم على قادتهم وسادتهم</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وتلك القبائل من سليم وهوازن على تلك الحال؛ فلما أوقع الله بطليحة وفزارة ما أوقع، أقبل أولئك يقولون: ندخل فيما خرجنا منه،</w:t>
      </w:r>
      <w:r w:rsidRPr="00282434">
        <w:rPr>
          <w:rFonts w:ascii="Traditional Arabic" w:hAnsi="Traditional Arabic" w:cs="Traditional Arabic" w:hint="cs"/>
          <w:sz w:val="36"/>
          <w:szCs w:val="36"/>
          <w:rtl/>
        </w:rPr>
        <w:t xml:space="preserve"> (أي جاؤوا ودخلوا الإسلام بأنفسهم)</w:t>
      </w:r>
      <w:r w:rsidRPr="00282434">
        <w:rPr>
          <w:rFonts w:ascii="Traditional Arabic" w:hAnsi="Traditional Arabic" w:cs="Traditional Arabic"/>
          <w:sz w:val="36"/>
          <w:szCs w:val="36"/>
          <w:rtl/>
        </w:rPr>
        <w:t xml:space="preserve"> ونؤمن بالله ورسوله، ونسلم لحكمه في أموالنا وأنفسنا.</w:t>
      </w:r>
    </w:p>
    <w:p w14:paraId="6AA6DD1B" w14:textId="3675F16A" w:rsidR="00984A7F" w:rsidRPr="00282434" w:rsidRDefault="00984A7F" w:rsidP="00984A7F">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وورد في رواية تاريخ الطبري: </w:t>
      </w:r>
      <w:r w:rsidRPr="00282434">
        <w:rPr>
          <w:rFonts w:ascii="Traditional Arabic" w:hAnsi="Traditional Arabic" w:cs="Traditional Arabic"/>
          <w:sz w:val="36"/>
          <w:szCs w:val="36"/>
          <w:rtl/>
        </w:rPr>
        <w:t>أقبلت بنو عامر بعد هزيمة أهل بزاخة يقولون: ندخل في</w:t>
      </w:r>
      <w:r w:rsidRPr="00282434">
        <w:rPr>
          <w:rFonts w:ascii="Traditional Arabic" w:hAnsi="Traditional Arabic" w:cs="Traditional Arabic" w:hint="cs"/>
          <w:sz w:val="36"/>
          <w:szCs w:val="36"/>
          <w:rtl/>
        </w:rPr>
        <w:t xml:space="preserve"> دين الله الذي</w:t>
      </w:r>
      <w:r w:rsidRPr="00282434">
        <w:rPr>
          <w:rFonts w:ascii="Traditional Arabic" w:hAnsi="Traditional Arabic" w:cs="Traditional Arabic"/>
          <w:sz w:val="36"/>
          <w:szCs w:val="36"/>
          <w:rtl/>
        </w:rPr>
        <w:t xml:space="preserve"> خرجنا منه</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فبايعهم</w:t>
      </w:r>
      <w:r w:rsidRPr="00282434">
        <w:rPr>
          <w:rFonts w:ascii="Traditional Arabic" w:hAnsi="Traditional Arabic" w:cs="Traditional Arabic" w:hint="cs"/>
          <w:sz w:val="36"/>
          <w:szCs w:val="36"/>
          <w:rtl/>
        </w:rPr>
        <w:t xml:space="preserve"> خالد</w:t>
      </w:r>
      <w:r w:rsidRPr="00282434">
        <w:rPr>
          <w:rFonts w:ascii="Traditional Arabic" w:hAnsi="Traditional Arabic" w:cs="Traditional Arabic"/>
          <w:sz w:val="36"/>
          <w:szCs w:val="36"/>
          <w:rtl/>
        </w:rPr>
        <w:t xml:space="preserve"> على ما بايع عليه أهل البزاخة من أسد وغطفان وط</w:t>
      </w:r>
      <w:r w:rsidR="0009659E">
        <w:rPr>
          <w:rFonts w:ascii="Traditional Arabic" w:hAnsi="Traditional Arabic" w:cs="Traditional Arabic" w:hint="cs"/>
          <w:sz w:val="36"/>
          <w:szCs w:val="36"/>
          <w:rtl/>
        </w:rPr>
        <w:t>يءٍ</w:t>
      </w:r>
      <w:r w:rsidRPr="00282434">
        <w:rPr>
          <w:rFonts w:ascii="Traditional Arabic" w:hAnsi="Traditional Arabic" w:cs="Traditional Arabic"/>
          <w:sz w:val="36"/>
          <w:szCs w:val="36"/>
          <w:rtl/>
        </w:rPr>
        <w:t xml:space="preserve"> قبلهم، وأعطوه بأيديهم على الإسلام</w:t>
      </w:r>
      <w:r w:rsidRPr="00282434">
        <w:rPr>
          <w:rFonts w:ascii="Traditional Arabic" w:hAnsi="Traditional Arabic" w:cs="Traditional Arabic" w:hint="cs"/>
          <w:sz w:val="36"/>
          <w:szCs w:val="36"/>
          <w:rtl/>
        </w:rPr>
        <w:t xml:space="preserve">. </w:t>
      </w:r>
    </w:p>
    <w:p w14:paraId="1E7D3C5D" w14:textId="77777777" w:rsidR="00984A7F" w:rsidRPr="00282434" w:rsidRDefault="00984A7F" w:rsidP="00984A7F">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وكانت كلمات بيعتهم كالتالي: يوخذ منكم عهد الله تعالى أنكم لتؤمنن بالله وبرسوله </w:t>
      </w:r>
      <w:r w:rsidRPr="00282434">
        <w:rPr>
          <w:rFonts w:ascii="Traditional Arabic" w:hAnsi="Traditional Arabic" w:cs="Traditional Arabic" w:hint="cs"/>
          <w:sz w:val="36"/>
          <w:szCs w:val="36"/>
        </w:rPr>
        <w:sym w:font="AGA Arabesque" w:char="F072"/>
      </w:r>
      <w:r w:rsidRPr="00282434">
        <w:rPr>
          <w:rFonts w:ascii="Traditional Arabic" w:hAnsi="Traditional Arabic" w:cs="Traditional Arabic" w:hint="cs"/>
          <w:sz w:val="36"/>
          <w:szCs w:val="36"/>
          <w:rtl/>
        </w:rPr>
        <w:t xml:space="preserve"> ولتقيمنّ الصلاة ولتؤتنّ الزكاة وتبايعُنّ على هذا من طرف أبنائكم ونسائكم أيضا، فكانوا يقولون: نعم. </w:t>
      </w:r>
    </w:p>
    <w:p w14:paraId="4581704F" w14:textId="65BB3082" w:rsidR="00984A7F" w:rsidRPr="00282434" w:rsidRDefault="00984A7F" w:rsidP="003B5409">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sz w:val="36"/>
          <w:szCs w:val="36"/>
          <w:rtl/>
        </w:rPr>
        <w:t>ولم يقبل</w:t>
      </w:r>
      <w:r w:rsidRPr="00282434">
        <w:rPr>
          <w:rFonts w:ascii="Traditional Arabic" w:hAnsi="Traditional Arabic" w:cs="Traditional Arabic" w:hint="cs"/>
          <w:sz w:val="36"/>
          <w:szCs w:val="36"/>
          <w:rtl/>
        </w:rPr>
        <w:t xml:space="preserve"> خالد</w:t>
      </w:r>
      <w:r w:rsidRPr="00282434">
        <w:rPr>
          <w:rFonts w:ascii="Traditional Arabic" w:hAnsi="Traditional Arabic" w:cs="Traditional Arabic"/>
          <w:sz w:val="36"/>
          <w:szCs w:val="36"/>
          <w:rtl/>
        </w:rPr>
        <w:t xml:space="preserve"> من أحد من أسد ولا غطفان ولا هوازن ولا سليم ولا طي</w:t>
      </w:r>
      <w:r w:rsidR="0009659E">
        <w:rPr>
          <w:rFonts w:ascii="Traditional Arabic" w:hAnsi="Traditional Arabic" w:cs="Traditional Arabic" w:hint="cs"/>
          <w:sz w:val="36"/>
          <w:szCs w:val="36"/>
          <w:rtl/>
        </w:rPr>
        <w:t>ءٍ</w:t>
      </w:r>
      <w:r w:rsidRPr="00282434">
        <w:rPr>
          <w:rFonts w:ascii="Traditional Arabic" w:hAnsi="Traditional Arabic" w:cs="Traditional Arabic"/>
          <w:sz w:val="36"/>
          <w:szCs w:val="36"/>
          <w:rtl/>
        </w:rPr>
        <w:t xml:space="preserve"> إلا أن يأتوه بالذين حرقوا ومثلوا </w:t>
      </w:r>
      <w:r w:rsidR="003B5409">
        <w:rPr>
          <w:rFonts w:ascii="Traditional Arabic" w:hAnsi="Traditional Arabic" w:cs="Traditional Arabic" w:hint="cs"/>
          <w:sz w:val="36"/>
          <w:szCs w:val="36"/>
          <w:rtl/>
        </w:rPr>
        <w:t>واعتدوا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على أهل الإسلام في حال ردتهم. فأتوه بهم</w:t>
      </w:r>
      <w:r w:rsidRPr="00282434">
        <w:rPr>
          <w:rFonts w:ascii="Traditional Arabic" w:hAnsi="Traditional Arabic" w:cs="Traditional Arabic" w:hint="cs"/>
          <w:sz w:val="36"/>
          <w:szCs w:val="36"/>
          <w:rtl/>
        </w:rPr>
        <w:t>.</w:t>
      </w:r>
    </w:p>
    <w:p w14:paraId="11BE6D34" w14:textId="5940C7D6" w:rsidR="00984A7F" w:rsidRPr="00282434" w:rsidRDefault="00984A7F" w:rsidP="003B5409">
      <w:pPr>
        <w:bidi/>
        <w:spacing w:after="0" w:line="240" w:lineRule="auto"/>
        <w:jc w:val="both"/>
        <w:rPr>
          <w:rFonts w:ascii="Jameel Noori Nastaleeq" w:hAnsi="Jameel Noori Nastaleeq" w:cs="Jameel Noori Nastaleeq"/>
          <w:sz w:val="36"/>
          <w:szCs w:val="36"/>
          <w:rtl/>
        </w:rPr>
      </w:pPr>
      <w:r w:rsidRPr="00282434">
        <w:rPr>
          <w:rFonts w:ascii="Traditional Arabic" w:hAnsi="Traditional Arabic" w:cs="Traditional Arabic" w:hint="cs"/>
          <w:sz w:val="36"/>
          <w:szCs w:val="36"/>
          <w:rtl/>
        </w:rPr>
        <w:lastRenderedPageBreak/>
        <w:t xml:space="preserve">لقد أخذ خالد منهم البيعة بشرط أن يسلّموا إليه أولئك الذين أضروا بالمسلمين وقتلوهم وأحرقوا بيوتهم وأحرقوهم </w:t>
      </w:r>
      <w:r w:rsidR="003B5409" w:rsidRPr="00282434">
        <w:rPr>
          <w:rFonts w:ascii="Traditional Arabic" w:hAnsi="Traditional Arabic" w:cs="Traditional Arabic" w:hint="cs"/>
          <w:sz w:val="36"/>
          <w:szCs w:val="36"/>
          <w:rtl/>
        </w:rPr>
        <w:t>ومث</w:t>
      </w:r>
      <w:r w:rsidR="003B5409">
        <w:rPr>
          <w:rFonts w:ascii="Traditional Arabic" w:hAnsi="Traditional Arabic" w:cs="Traditional Arabic" w:hint="cs"/>
          <w:sz w:val="36"/>
          <w:szCs w:val="36"/>
          <w:rtl/>
        </w:rPr>
        <w:t>َّ</w:t>
      </w:r>
      <w:r w:rsidR="003B5409" w:rsidRPr="00282434">
        <w:rPr>
          <w:rFonts w:ascii="Traditional Arabic" w:hAnsi="Traditional Arabic" w:cs="Traditional Arabic" w:hint="cs"/>
          <w:sz w:val="36"/>
          <w:szCs w:val="36"/>
          <w:rtl/>
        </w:rPr>
        <w:t>لو</w:t>
      </w:r>
      <w:r w:rsidR="003B5409">
        <w:rPr>
          <w:rFonts w:ascii="Traditional Arabic" w:hAnsi="Traditional Arabic" w:cs="Traditional Arabic" w:hint="cs"/>
          <w:sz w:val="36"/>
          <w:szCs w:val="36"/>
          <w:rtl/>
        </w:rPr>
        <w:t>ا بهم</w:t>
      </w:r>
      <w:r w:rsidRPr="00282434">
        <w:rPr>
          <w:rFonts w:ascii="Traditional Arabic" w:hAnsi="Traditional Arabic" w:cs="Traditional Arabic" w:hint="cs"/>
          <w:sz w:val="36"/>
          <w:szCs w:val="36"/>
          <w:rtl/>
        </w:rPr>
        <w:t>.</w:t>
      </w:r>
      <w:r w:rsidRPr="00282434">
        <w:rPr>
          <w:rFonts w:ascii="Jameel Noori Nastaleeq" w:hAnsi="Jameel Noori Nastaleeq" w:cs="Jameel Noori Nastaleeq" w:hint="cs"/>
          <w:sz w:val="36"/>
          <w:szCs w:val="36"/>
          <w:rtl/>
        </w:rPr>
        <w:t xml:space="preserve"> </w:t>
      </w:r>
      <w:r w:rsidRPr="00282434">
        <w:rPr>
          <w:rFonts w:ascii="Traditional Arabic" w:hAnsi="Traditional Arabic" w:cs="Traditional Arabic" w:hint="cs"/>
          <w:sz w:val="36"/>
          <w:szCs w:val="36"/>
          <w:rtl/>
          <w:lang w:bidi="ar-SY"/>
        </w:rPr>
        <w:t xml:space="preserve">فقال لهم إنه يجب أن يسلِّموا له جميع المجرمين الذين ارتكبوا هذه الجرائم، وبعده سيقبل بيعتهم، وقال إنه لن يقبل بيعتهم دون ذلك، أي يجب أن يقدموا له جميع المجرمين أولا. فسلَّمتْهم تلك القبائلُ لسيدنا خالد فقبِل منهم بيعتهم، </w:t>
      </w:r>
      <w:r w:rsidRPr="00282434">
        <w:rPr>
          <w:rFonts w:ascii="Traditional Arabic" w:hAnsi="Traditional Arabic" w:cs="Traditional Arabic"/>
          <w:sz w:val="36"/>
          <w:szCs w:val="36"/>
          <w:rtl/>
        </w:rPr>
        <w:t>ومث</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ل بالذين </w:t>
      </w:r>
      <w:r w:rsidRPr="00282434">
        <w:rPr>
          <w:rFonts w:ascii="Traditional Arabic" w:hAnsi="Traditional Arabic" w:cs="Traditional Arabic" w:hint="cs"/>
          <w:sz w:val="36"/>
          <w:szCs w:val="36"/>
          <w:rtl/>
        </w:rPr>
        <w:t>ا</w:t>
      </w:r>
      <w:r w:rsidRPr="00282434">
        <w:rPr>
          <w:rFonts w:ascii="Traditional Arabic" w:hAnsi="Traditional Arabic" w:cs="Traditional Arabic"/>
          <w:sz w:val="36"/>
          <w:szCs w:val="36"/>
          <w:rtl/>
        </w:rPr>
        <w:t>ع</w:t>
      </w:r>
      <w:r w:rsidRPr="00282434">
        <w:rPr>
          <w:rFonts w:ascii="Traditional Arabic" w:hAnsi="Traditional Arabic" w:cs="Traditional Arabic" w:hint="cs"/>
          <w:sz w:val="36"/>
          <w:szCs w:val="36"/>
          <w:rtl/>
        </w:rPr>
        <w:t>ت</w:t>
      </w:r>
      <w:r w:rsidRPr="00282434">
        <w:rPr>
          <w:rFonts w:ascii="Traditional Arabic" w:hAnsi="Traditional Arabic" w:cs="Traditional Arabic"/>
          <w:sz w:val="36"/>
          <w:szCs w:val="36"/>
          <w:rtl/>
        </w:rPr>
        <w:t xml:space="preserve">دوا على </w:t>
      </w:r>
      <w:r w:rsidRPr="00282434">
        <w:rPr>
          <w:rFonts w:ascii="Traditional Arabic" w:hAnsi="Traditional Arabic" w:cs="Traditional Arabic" w:hint="cs"/>
          <w:sz w:val="36"/>
          <w:szCs w:val="36"/>
          <w:rtl/>
        </w:rPr>
        <w:t>المسلمين</w:t>
      </w:r>
      <w:r w:rsidRPr="00282434">
        <w:rPr>
          <w:rFonts w:ascii="Traditional Arabic" w:hAnsi="Traditional Arabic" w:cs="Traditional Arabic"/>
          <w:sz w:val="36"/>
          <w:szCs w:val="36"/>
          <w:rtl/>
        </w:rPr>
        <w:t>؛ فأحرقهم بالنيران</w:t>
      </w:r>
      <w:r w:rsidRPr="00282434">
        <w:rPr>
          <w:rFonts w:ascii="Traditional Arabic" w:hAnsi="Traditional Arabic" w:cs="Traditional Arabic" w:hint="cs"/>
          <w:sz w:val="36"/>
          <w:szCs w:val="36"/>
          <w:rtl/>
        </w:rPr>
        <w:t xml:space="preserve">. على كل حال قد عوقبوا بمثل ما ارتكبوا </w:t>
      </w:r>
      <w:r w:rsidR="003B5409">
        <w:rPr>
          <w:rFonts w:ascii="Traditional Arabic" w:hAnsi="Traditional Arabic" w:cs="Traditional Arabic" w:hint="cs"/>
          <w:sz w:val="36"/>
          <w:szCs w:val="36"/>
          <w:rtl/>
        </w:rPr>
        <w:t xml:space="preserve">من </w:t>
      </w:r>
      <w:r w:rsidRPr="00282434">
        <w:rPr>
          <w:rFonts w:ascii="Traditional Arabic" w:hAnsi="Traditional Arabic" w:cs="Traditional Arabic" w:hint="cs"/>
          <w:sz w:val="36"/>
          <w:szCs w:val="36"/>
          <w:rtl/>
        </w:rPr>
        <w:t xml:space="preserve">المظالم على المسلمين كما بينتُ في الخطبة الماضية. </w:t>
      </w:r>
    </w:p>
    <w:p w14:paraId="517029F3" w14:textId="253F4A11" w:rsidR="00984A7F" w:rsidRPr="00282434" w:rsidRDefault="00984A7F" w:rsidP="003B5409">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lang w:bidi="ar-SY"/>
        </w:rPr>
        <w:t xml:space="preserve">لقد كتب سيدنا خالد رسالة إلى سيدنا أبي بكر </w:t>
      </w:r>
      <w:r w:rsidRPr="00282434">
        <w:rPr>
          <w:rFonts w:ascii="Traditional Arabic" w:hAnsi="Traditional Arabic" w:cs="Traditional Arabic"/>
          <w:sz w:val="36"/>
          <w:szCs w:val="36"/>
          <w:lang w:bidi="ar-SY"/>
        </w:rPr>
        <w:sym w:font="AGA Arabesque" w:char="F074"/>
      </w:r>
      <w:r w:rsidRPr="00282434">
        <w:rPr>
          <w:rFonts w:ascii="Traditional Arabic" w:hAnsi="Traditional Arabic" w:cs="Traditional Arabic" w:hint="cs"/>
          <w:sz w:val="36"/>
          <w:szCs w:val="36"/>
          <w:rtl/>
          <w:lang w:bidi="ar-SY"/>
        </w:rPr>
        <w:t xml:space="preserve"> حيث أوثقَ سيدنا خالد بن الوليد </w:t>
      </w:r>
      <w:r w:rsidR="003B5409">
        <w:rPr>
          <w:rFonts w:ascii="Traditional Arabic" w:hAnsi="Traditional Arabic" w:cs="Traditional Arabic" w:hint="cs"/>
          <w:sz w:val="36"/>
          <w:szCs w:val="36"/>
          <w:rtl/>
          <w:lang w:bidi="ar-SY"/>
        </w:rPr>
        <w:t>قُ</w:t>
      </w:r>
      <w:r w:rsidR="003B5409" w:rsidRPr="00282434">
        <w:rPr>
          <w:rFonts w:ascii="Traditional Arabic" w:hAnsi="Traditional Arabic" w:cs="Traditional Arabic" w:hint="cs"/>
          <w:sz w:val="36"/>
          <w:szCs w:val="36"/>
          <w:rtl/>
          <w:lang w:bidi="ar-SY"/>
        </w:rPr>
        <w:t>ر</w:t>
      </w:r>
      <w:r w:rsidR="003B5409">
        <w:rPr>
          <w:rFonts w:ascii="Traditional Arabic" w:hAnsi="Traditional Arabic" w:cs="Traditional Arabic" w:hint="cs"/>
          <w:sz w:val="36"/>
          <w:szCs w:val="36"/>
          <w:rtl/>
          <w:lang w:bidi="ar-SY"/>
        </w:rPr>
        <w:t>َّ</w:t>
      </w:r>
      <w:r w:rsidR="003B5409" w:rsidRPr="00282434">
        <w:rPr>
          <w:rFonts w:ascii="Traditional Arabic" w:hAnsi="Traditional Arabic" w:cs="Traditional Arabic" w:hint="cs"/>
          <w:sz w:val="36"/>
          <w:szCs w:val="36"/>
          <w:rtl/>
          <w:lang w:bidi="ar-SY"/>
        </w:rPr>
        <w:t xml:space="preserve">ةَ </w:t>
      </w:r>
      <w:r w:rsidRPr="00282434">
        <w:rPr>
          <w:rFonts w:ascii="Traditional Arabic" w:hAnsi="Traditional Arabic" w:cs="Traditional Arabic" w:hint="cs"/>
          <w:sz w:val="36"/>
          <w:szCs w:val="36"/>
          <w:rtl/>
          <w:lang w:bidi="ar-SY"/>
        </w:rPr>
        <w:t xml:space="preserve">بن هبيرة وعددا من أصحابه بالحبال، ثم بعث </w:t>
      </w:r>
      <w:r w:rsidR="003B5409" w:rsidRPr="00282434">
        <w:rPr>
          <w:rFonts w:ascii="Traditional Arabic" w:hAnsi="Traditional Arabic" w:cs="Traditional Arabic" w:hint="cs"/>
          <w:sz w:val="36"/>
          <w:szCs w:val="36"/>
          <w:rtl/>
          <w:lang w:bidi="ar-SY"/>
        </w:rPr>
        <w:t>بقُ</w:t>
      </w:r>
      <w:r w:rsidR="003B5409">
        <w:rPr>
          <w:rFonts w:ascii="Traditional Arabic" w:hAnsi="Traditional Arabic" w:cs="Traditional Arabic" w:hint="cs"/>
          <w:sz w:val="36"/>
          <w:szCs w:val="36"/>
          <w:rtl/>
          <w:lang w:bidi="ar-SY"/>
        </w:rPr>
        <w:t>رَّ</w:t>
      </w:r>
      <w:r w:rsidR="003B5409" w:rsidRPr="00282434">
        <w:rPr>
          <w:rFonts w:ascii="Traditional Arabic" w:hAnsi="Traditional Arabic" w:cs="Traditional Arabic" w:hint="cs"/>
          <w:sz w:val="36"/>
          <w:szCs w:val="36"/>
          <w:rtl/>
          <w:lang w:bidi="ar-SY"/>
        </w:rPr>
        <w:t xml:space="preserve">ة </w:t>
      </w:r>
      <w:r w:rsidRPr="00282434">
        <w:rPr>
          <w:rFonts w:ascii="Traditional Arabic" w:hAnsi="Traditional Arabic" w:cs="Traditional Arabic" w:hint="cs"/>
          <w:sz w:val="36"/>
          <w:szCs w:val="36"/>
          <w:rtl/>
          <w:lang w:bidi="ar-SY"/>
        </w:rPr>
        <w:t xml:space="preserve">وغيره من الأسارى إلى سيدنا أبي بكر وكتب إليه </w:t>
      </w:r>
      <w:r w:rsidRPr="00282434">
        <w:rPr>
          <w:rFonts w:ascii="Traditional Arabic" w:hAnsi="Traditional Arabic" w:cs="Traditional Arabic"/>
          <w:sz w:val="36"/>
          <w:szCs w:val="36"/>
          <w:rtl/>
        </w:rPr>
        <w:t>إن بني عامر أقبلت بعد إعراض ودخلت في الإسلام بعد تربص</w:t>
      </w:r>
      <w:r w:rsidRPr="00282434">
        <w:rPr>
          <w:rFonts w:ascii="Traditional Arabic" w:hAnsi="Traditional Arabic" w:cs="Traditional Arabic" w:hint="cs"/>
          <w:sz w:val="36"/>
          <w:szCs w:val="36"/>
          <w:rtl/>
          <w:lang w:bidi="ar-SY"/>
        </w:rPr>
        <w:t xml:space="preserve"> </w:t>
      </w:r>
      <w:r w:rsidRPr="00282434">
        <w:rPr>
          <w:rFonts w:ascii="Traditional Arabic" w:hAnsi="Traditional Arabic" w:cs="Traditional Arabic"/>
          <w:sz w:val="36"/>
          <w:szCs w:val="36"/>
          <w:rtl/>
        </w:rPr>
        <w:t>وإن</w:t>
      </w:r>
      <w:r w:rsidR="0009659E">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لم أقبل من أحد قاتلني أو سالمني </w:t>
      </w:r>
      <w:r w:rsidR="003B5409" w:rsidRPr="00282434">
        <w:rPr>
          <w:rFonts w:ascii="Traditional Arabic" w:hAnsi="Traditional Arabic" w:cs="Traditional Arabic"/>
          <w:sz w:val="36"/>
          <w:szCs w:val="36"/>
          <w:rtl/>
        </w:rPr>
        <w:t>شيئ</w:t>
      </w:r>
      <w:r w:rsidR="003B5409">
        <w:rPr>
          <w:rFonts w:ascii="Traditional Arabic" w:hAnsi="Traditional Arabic" w:cs="Traditional Arabic" w:hint="cs"/>
          <w:sz w:val="36"/>
          <w:szCs w:val="36"/>
          <w:rtl/>
        </w:rPr>
        <w:t>ًا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 xml:space="preserve">حتى يجيئوني بمن </w:t>
      </w:r>
      <w:r w:rsidR="003B5409">
        <w:rPr>
          <w:rFonts w:ascii="Traditional Arabic" w:hAnsi="Traditional Arabic" w:cs="Traditional Arabic" w:hint="cs"/>
          <w:sz w:val="36"/>
          <w:szCs w:val="36"/>
          <w:rtl/>
        </w:rPr>
        <w:t>تعدَّى</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على المسلمين؛ فقتلت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هم كل قتلة، وبعثت إليك </w:t>
      </w:r>
      <w:r w:rsidR="003B5409" w:rsidRPr="00282434">
        <w:rPr>
          <w:rFonts w:ascii="Traditional Arabic" w:hAnsi="Traditional Arabic" w:cs="Traditional Arabic"/>
          <w:sz w:val="36"/>
          <w:szCs w:val="36"/>
          <w:rtl/>
        </w:rPr>
        <w:t>بق</w:t>
      </w:r>
      <w:r w:rsidR="003B5409" w:rsidRPr="00282434">
        <w:rPr>
          <w:rFonts w:ascii="Traditional Arabic" w:hAnsi="Traditional Arabic" w:cs="Traditional Arabic" w:hint="cs"/>
          <w:sz w:val="36"/>
          <w:szCs w:val="36"/>
          <w:rtl/>
        </w:rPr>
        <w:t>ُ</w:t>
      </w:r>
      <w:r w:rsidR="003B5409">
        <w:rPr>
          <w:rFonts w:ascii="Traditional Arabic" w:hAnsi="Traditional Arabic" w:cs="Traditional Arabic" w:hint="cs"/>
          <w:sz w:val="36"/>
          <w:szCs w:val="36"/>
          <w:rtl/>
        </w:rPr>
        <w:t>رَّ</w:t>
      </w:r>
      <w:r w:rsidR="003B5409" w:rsidRPr="00282434">
        <w:rPr>
          <w:rFonts w:ascii="Traditional Arabic" w:hAnsi="Traditional Arabic" w:cs="Traditional Arabic"/>
          <w:sz w:val="36"/>
          <w:szCs w:val="36"/>
          <w:rtl/>
        </w:rPr>
        <w:t xml:space="preserve">ة </w:t>
      </w:r>
      <w:r w:rsidRPr="00282434">
        <w:rPr>
          <w:rFonts w:ascii="Traditional Arabic" w:hAnsi="Traditional Arabic" w:cs="Traditional Arabic"/>
          <w:sz w:val="36"/>
          <w:szCs w:val="36"/>
          <w:rtl/>
        </w:rPr>
        <w:t>وأصحابه.</w:t>
      </w:r>
    </w:p>
    <w:p w14:paraId="570622BF" w14:textId="0809222E" w:rsidR="00984A7F" w:rsidRPr="00282434" w:rsidRDefault="00984A7F" w:rsidP="003B5409">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فأرسل سيدنا أبو بكر </w:t>
      </w:r>
      <w:r w:rsidRPr="00282434">
        <w:rPr>
          <w:rFonts w:ascii="Traditional Arabic" w:hAnsi="Traditional Arabic" w:cs="Traditional Arabic"/>
          <w:sz w:val="36"/>
          <w:szCs w:val="36"/>
        </w:rPr>
        <w:sym w:font="AGA Arabesque" w:char="F074"/>
      </w:r>
      <w:r w:rsidRPr="00282434">
        <w:rPr>
          <w:rFonts w:ascii="Traditional Arabic" w:hAnsi="Traditional Arabic" w:cs="Traditional Arabic" w:hint="cs"/>
          <w:sz w:val="36"/>
          <w:szCs w:val="36"/>
          <w:rtl/>
        </w:rPr>
        <w:t xml:space="preserve"> أيضا رسالة إلى سيدنا خالد وهي</w:t>
      </w:r>
      <w:r w:rsidRPr="00282434">
        <w:rPr>
          <w:rFonts w:ascii="Traditional Arabic" w:hAnsi="Traditional Arabic" w:cs="Traditional Arabic"/>
          <w:sz w:val="36"/>
          <w:szCs w:val="36"/>
          <w:rtl/>
        </w:rPr>
        <w:t xml:space="preserve">، عن نافع قال: كتب أبو بكر إلى خالد: ليزدك ما أنعم الله به عليك </w:t>
      </w:r>
      <w:r w:rsidR="003B5409" w:rsidRPr="00282434">
        <w:rPr>
          <w:rFonts w:ascii="Traditional Arabic" w:hAnsi="Traditional Arabic" w:cs="Traditional Arabic"/>
          <w:sz w:val="36"/>
          <w:szCs w:val="36"/>
          <w:rtl/>
        </w:rPr>
        <w:t>خير</w:t>
      </w:r>
      <w:r w:rsidR="003B5409">
        <w:rPr>
          <w:rFonts w:ascii="Traditional Arabic" w:hAnsi="Traditional Arabic" w:cs="Traditional Arabic" w:hint="cs"/>
          <w:sz w:val="36"/>
          <w:szCs w:val="36"/>
          <w:rtl/>
        </w:rPr>
        <w:t>ًا</w:t>
      </w:r>
      <w:r w:rsidRPr="00282434">
        <w:rPr>
          <w:rFonts w:ascii="Traditional Arabic" w:hAnsi="Traditional Arabic" w:cs="Traditional Arabic"/>
          <w:sz w:val="36"/>
          <w:szCs w:val="36"/>
          <w:rtl/>
        </w:rPr>
        <w:t>، واتق الله في أمرك؛ فإن الله مع الذين اتق</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وا والذين هم محسنون</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جد في أمر الله ولا تل</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ن</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ولا تظفرن</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بأحد قت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ل المسلمين إلا قتلت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 ونكلت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به غير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 ومن أحببت ممن حاد</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الله أو ضاد</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ه؛ ممن ترى أن في ذلك </w:t>
      </w:r>
      <w:r w:rsidR="003B5409" w:rsidRPr="00282434">
        <w:rPr>
          <w:rFonts w:ascii="Traditional Arabic" w:hAnsi="Traditional Arabic" w:cs="Traditional Arabic"/>
          <w:sz w:val="36"/>
          <w:szCs w:val="36"/>
          <w:rtl/>
        </w:rPr>
        <w:t>صلاح</w:t>
      </w:r>
      <w:r w:rsidR="003B5409">
        <w:rPr>
          <w:rFonts w:ascii="Traditional Arabic" w:hAnsi="Traditional Arabic" w:cs="Traditional Arabic" w:hint="cs"/>
          <w:sz w:val="36"/>
          <w:szCs w:val="36"/>
          <w:rtl/>
        </w:rPr>
        <w:t>ًا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فاقت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ل</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ه. فأقام على البزاخة </w:t>
      </w:r>
      <w:r w:rsidR="003B5409" w:rsidRPr="00282434">
        <w:rPr>
          <w:rFonts w:ascii="Traditional Arabic" w:hAnsi="Traditional Arabic" w:cs="Traditional Arabic"/>
          <w:sz w:val="36"/>
          <w:szCs w:val="36"/>
          <w:rtl/>
        </w:rPr>
        <w:t>شهر</w:t>
      </w:r>
      <w:r w:rsidR="003B5409">
        <w:rPr>
          <w:rFonts w:ascii="Traditional Arabic" w:hAnsi="Traditional Arabic" w:cs="Traditional Arabic" w:hint="cs"/>
          <w:sz w:val="36"/>
          <w:szCs w:val="36"/>
          <w:rtl/>
        </w:rPr>
        <w:t>ًا</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يصعد عنها ويصوب، ويرجع إليها في طلب أولئك</w:t>
      </w:r>
      <w:r w:rsidRPr="00282434">
        <w:rPr>
          <w:rFonts w:ascii="Traditional Arabic" w:hAnsi="Traditional Arabic" w:cs="Traditional Arabic" w:hint="cs"/>
          <w:sz w:val="36"/>
          <w:szCs w:val="36"/>
          <w:rtl/>
        </w:rPr>
        <w:t xml:space="preserve"> ويأسرهم</w:t>
      </w:r>
      <w:r w:rsidRPr="00282434">
        <w:rPr>
          <w:rFonts w:ascii="Traditional Arabic" w:hAnsi="Traditional Arabic" w:cs="Traditional Arabic"/>
          <w:sz w:val="36"/>
          <w:szCs w:val="36"/>
          <w:rtl/>
        </w:rPr>
        <w:t>؛</w:t>
      </w:r>
      <w:r w:rsidRPr="00282434">
        <w:rPr>
          <w:rFonts w:ascii="Traditional Arabic" w:hAnsi="Traditional Arabic" w:cs="Traditional Arabic" w:hint="cs"/>
          <w:sz w:val="36"/>
          <w:szCs w:val="36"/>
          <w:rtl/>
        </w:rPr>
        <w:t xml:space="preserve"> فعاقبَهم أشد العقاب بتوجيه سيدنا أبي بكر الصديق </w:t>
      </w:r>
      <w:r w:rsidRPr="00282434">
        <w:rPr>
          <w:rFonts w:ascii="Traditional Arabic" w:hAnsi="Traditional Arabic" w:cs="Traditional Arabic"/>
          <w:sz w:val="36"/>
          <w:szCs w:val="36"/>
        </w:rPr>
        <w:sym w:font="AGA Arabesque" w:char="F074"/>
      </w:r>
      <w:r w:rsidRPr="00282434">
        <w:rPr>
          <w:rFonts w:ascii="Traditional Arabic" w:hAnsi="Traditional Arabic" w:cs="Traditional Arabic" w:hint="cs"/>
          <w:sz w:val="36"/>
          <w:szCs w:val="36"/>
          <w:rtl/>
        </w:rPr>
        <w:t xml:space="preserve">. </w:t>
      </w:r>
    </w:p>
    <w:p w14:paraId="216FE091" w14:textId="48608D48" w:rsidR="00984A7F" w:rsidRPr="00282434" w:rsidRDefault="00984A7F" w:rsidP="003B5409">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وعن وصول قرة بن هبيرة وعُيَينة بن حصن أسيرَين إلى المدينة، قد ورد في تاريخ الطبري: لما </w:t>
      </w:r>
      <w:r w:rsidRPr="00282434">
        <w:rPr>
          <w:rFonts w:ascii="Traditional Arabic" w:hAnsi="Traditional Arabic" w:cs="Traditional Arabic"/>
          <w:sz w:val="36"/>
          <w:szCs w:val="36"/>
          <w:rtl/>
        </w:rPr>
        <w:t>فرغ خالد من أمر بن</w:t>
      </w:r>
      <w:r w:rsidR="00BF5CEC">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عامر وبيعتهم على ما بايعهم عليه أوثق عيينة بن حصن وقرة بن هبيرة فبعث بهما إلى أب</w:t>
      </w:r>
      <w:r w:rsidR="00BF5CEC">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بكر فلما قدما عليه قال له </w:t>
      </w:r>
      <w:r w:rsidR="003B5409" w:rsidRPr="00282434">
        <w:rPr>
          <w:rFonts w:ascii="Traditional Arabic" w:hAnsi="Traditional Arabic" w:cs="Traditional Arabic"/>
          <w:sz w:val="36"/>
          <w:szCs w:val="36"/>
          <w:rtl/>
        </w:rPr>
        <w:t>ق</w:t>
      </w:r>
      <w:r w:rsidR="003B5409">
        <w:rPr>
          <w:rFonts w:ascii="Traditional Arabic" w:hAnsi="Traditional Arabic" w:cs="Traditional Arabic" w:hint="cs"/>
          <w:sz w:val="36"/>
          <w:szCs w:val="36"/>
          <w:rtl/>
        </w:rPr>
        <w:t>رَّ</w:t>
      </w:r>
      <w:r w:rsidR="003B5409" w:rsidRPr="00282434">
        <w:rPr>
          <w:rFonts w:ascii="Traditional Arabic" w:hAnsi="Traditional Arabic" w:cs="Traditional Arabic"/>
          <w:sz w:val="36"/>
          <w:szCs w:val="36"/>
          <w:rtl/>
        </w:rPr>
        <w:t>ة</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يا خليفة رسول الله </w:t>
      </w:r>
      <w:r w:rsidR="003B5409" w:rsidRPr="00282434">
        <w:rPr>
          <w:rFonts w:ascii="Traditional Arabic" w:hAnsi="Traditional Arabic" w:cs="Traditional Arabic"/>
          <w:sz w:val="36"/>
          <w:szCs w:val="36"/>
          <w:rtl/>
        </w:rPr>
        <w:t>إن</w:t>
      </w:r>
      <w:r w:rsidR="003B5409">
        <w:rPr>
          <w:rFonts w:ascii="Traditional Arabic" w:hAnsi="Traditional Arabic" w:cs="Traditional Arabic" w:hint="cs"/>
          <w:sz w:val="36"/>
          <w:szCs w:val="36"/>
          <w:rtl/>
        </w:rPr>
        <w:t>ي</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قد كنت مسلما ول</w:t>
      </w:r>
      <w:r w:rsidRPr="00282434">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من ذلك على إسلام</w:t>
      </w:r>
      <w:r w:rsidR="00BF5CEC">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عند عمر</w:t>
      </w:r>
      <w:r w:rsidR="00BF5CEC">
        <w:rPr>
          <w:rFonts w:ascii="Traditional Arabic" w:hAnsi="Traditional Arabic" w:cs="Traditional Arabic" w:hint="cs"/>
          <w:sz w:val="36"/>
          <w:szCs w:val="36"/>
          <w:rtl/>
        </w:rPr>
        <w:t>ِ</w:t>
      </w:r>
      <w:r w:rsidRPr="00282434">
        <w:rPr>
          <w:rFonts w:ascii="Traditional Arabic" w:hAnsi="Traditional Arabic" w:cs="Traditional Arabic"/>
          <w:sz w:val="36"/>
          <w:szCs w:val="36"/>
          <w:rtl/>
        </w:rPr>
        <w:t>و بن العاص شهادة</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قد مر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ب</w:t>
      </w:r>
      <w:r w:rsidRPr="00282434">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فأكرمت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 وقر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بت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 ومن</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عت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فدعا أبو بكر عمر</w:t>
      </w:r>
      <w:r w:rsidR="00BF5CEC">
        <w:rPr>
          <w:rFonts w:ascii="Traditional Arabic" w:hAnsi="Traditional Arabic" w:cs="Traditional Arabic" w:hint="cs"/>
          <w:sz w:val="36"/>
          <w:szCs w:val="36"/>
          <w:rtl/>
        </w:rPr>
        <w:t>َ</w:t>
      </w:r>
      <w:r w:rsidRPr="00282434">
        <w:rPr>
          <w:rFonts w:ascii="Traditional Arabic" w:hAnsi="Traditional Arabic" w:cs="Traditional Arabic"/>
          <w:sz w:val="36"/>
          <w:szCs w:val="36"/>
          <w:rtl/>
        </w:rPr>
        <w:t>و بن العاص فقال ما تعلم من أمر هذا</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فقص</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عليه الخبر حتى انتهى إلى ما قال له من أمر الصدقة قال له قرة حسبك رحمك الله</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قال لا والله حتى أبلغ له كل ما قلت</w:t>
      </w:r>
      <w:r w:rsidR="00B1470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فبلغ له</w:t>
      </w:r>
      <w:r w:rsidRPr="00282434">
        <w:rPr>
          <w:rFonts w:ascii="Traditional Arabic" w:hAnsi="Traditional Arabic" w:cs="Traditional Arabic" w:hint="cs"/>
          <w:sz w:val="36"/>
          <w:szCs w:val="36"/>
          <w:rtl/>
        </w:rPr>
        <w:t xml:space="preserve">. </w:t>
      </w:r>
    </w:p>
    <w:p w14:paraId="5C06D2B9" w14:textId="77777777" w:rsidR="00984A7F" w:rsidRPr="00282434" w:rsidRDefault="00984A7F" w:rsidP="00984A7F">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كان قرة قد قال سابقا عن الزكاة أنها إذا ألغيتْ ولا تُطلَب منهم فسوف يسمع العربُ، فقال له عمرو كأنك كفرتَ، فقال له قرة إذن ينبغي أن يحدد لهم موعدا لطلب الزكاة فيقررون بالتشاور هل يدفعونها أم لا. </w:t>
      </w:r>
      <w:r w:rsidRPr="00282434">
        <w:rPr>
          <w:rFonts w:ascii="Traditional Arabic" w:hAnsi="Traditional Arabic" w:cs="Traditional Arabic"/>
          <w:sz w:val="36"/>
          <w:szCs w:val="36"/>
          <w:rtl/>
        </w:rPr>
        <w:t xml:space="preserve">فتجاوز عنه أبو بكر </w:t>
      </w:r>
      <w:r w:rsidRPr="00282434">
        <w:rPr>
          <w:rFonts w:ascii="Traditional Arabic" w:hAnsi="Traditional Arabic" w:cs="Traditional Arabic" w:hint="cs"/>
          <w:sz w:val="36"/>
          <w:szCs w:val="36"/>
          <w:rtl/>
        </w:rPr>
        <w:t xml:space="preserve">بعد سماع كلامه </w:t>
      </w:r>
      <w:r w:rsidRPr="00282434">
        <w:rPr>
          <w:rFonts w:ascii="Traditional Arabic" w:hAnsi="Traditional Arabic" w:cs="Traditional Arabic"/>
          <w:sz w:val="36"/>
          <w:szCs w:val="36"/>
          <w:rtl/>
        </w:rPr>
        <w:t>وحقن دمه</w:t>
      </w:r>
      <w:r w:rsidRPr="00282434">
        <w:rPr>
          <w:rFonts w:ascii="Traditional Arabic" w:hAnsi="Traditional Arabic" w:cs="Traditional Arabic" w:hint="cs"/>
          <w:sz w:val="36"/>
          <w:szCs w:val="36"/>
          <w:rtl/>
        </w:rPr>
        <w:t xml:space="preserve">. </w:t>
      </w:r>
    </w:p>
    <w:p w14:paraId="0CCED7F4" w14:textId="77777777" w:rsidR="00984A7F" w:rsidRPr="00282434" w:rsidRDefault="00984A7F" w:rsidP="00984A7F">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lastRenderedPageBreak/>
        <w:t>أما</w:t>
      </w:r>
      <w:r w:rsidRPr="00282434">
        <w:rPr>
          <w:rFonts w:ascii="Traditional Arabic" w:hAnsi="Traditional Arabic" w:cs="Traditional Arabic"/>
          <w:sz w:val="36"/>
          <w:szCs w:val="36"/>
          <w:rtl/>
        </w:rPr>
        <w:t xml:space="preserve"> عيينة بن حصن </w:t>
      </w:r>
      <w:r w:rsidRPr="00282434">
        <w:rPr>
          <w:rFonts w:ascii="Traditional Arabic" w:hAnsi="Traditional Arabic" w:cs="Traditional Arabic" w:hint="cs"/>
          <w:sz w:val="36"/>
          <w:szCs w:val="36"/>
          <w:rtl/>
        </w:rPr>
        <w:t>فقد جاء إلى المدينة و</w:t>
      </w:r>
      <w:r w:rsidRPr="00282434">
        <w:rPr>
          <w:rFonts w:ascii="Traditional Arabic" w:hAnsi="Traditional Arabic" w:cs="Traditional Arabic"/>
          <w:sz w:val="36"/>
          <w:szCs w:val="36"/>
          <w:rtl/>
        </w:rPr>
        <w:t>يداه</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مجموع</w:t>
      </w:r>
      <w:r w:rsidRPr="00282434">
        <w:rPr>
          <w:rFonts w:ascii="Traditional Arabic" w:hAnsi="Traditional Arabic" w:cs="Traditional Arabic" w:hint="cs"/>
          <w:sz w:val="36"/>
          <w:szCs w:val="36"/>
          <w:rtl/>
        </w:rPr>
        <w:t xml:space="preserve">تان </w:t>
      </w:r>
      <w:r w:rsidRPr="00282434">
        <w:rPr>
          <w:rFonts w:ascii="Traditional Arabic" w:hAnsi="Traditional Arabic" w:cs="Traditional Arabic"/>
          <w:sz w:val="36"/>
          <w:szCs w:val="36"/>
          <w:rtl/>
        </w:rPr>
        <w:t>إلى عنقه بحبل</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ينخسه غلمان المدينة بالجريد</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يقولون أي عدو</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الله أكفرت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بعد إيمانك فيقول والله ما كنت آمنت بالله قط</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فتجاوز عنه أبو بكر وحقن له دمه</w:t>
      </w:r>
      <w:r w:rsidRPr="00282434">
        <w:rPr>
          <w:rFonts w:ascii="Traditional Arabic" w:hAnsi="Traditional Arabic" w:cs="Traditional Arabic" w:hint="cs"/>
          <w:sz w:val="36"/>
          <w:szCs w:val="36"/>
          <w:rtl/>
        </w:rPr>
        <w:t xml:space="preserve">. </w:t>
      </w:r>
    </w:p>
    <w:p w14:paraId="763F6FD3" w14:textId="77777777" w:rsidR="00984A7F" w:rsidRPr="00282434" w:rsidRDefault="00984A7F" w:rsidP="00984A7F">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وكتب مؤلف آخر أن عينية جيء به إلى خليفة الرسول </w:t>
      </w:r>
      <w:r w:rsidRPr="00282434">
        <w:rPr>
          <w:rFonts w:ascii="Traditional Arabic" w:hAnsi="Traditional Arabic" w:cs="Traditional Arabic"/>
          <w:sz w:val="36"/>
          <w:szCs w:val="36"/>
        </w:rPr>
        <w:sym w:font="AGA Arabesque" w:char="F072"/>
      </w:r>
      <w:r w:rsidRPr="00282434">
        <w:rPr>
          <w:rFonts w:ascii="Traditional Arabic" w:hAnsi="Traditional Arabic" w:cs="Traditional Arabic" w:hint="cs"/>
          <w:sz w:val="36"/>
          <w:szCs w:val="36"/>
          <w:rtl/>
        </w:rPr>
        <w:t xml:space="preserve"> سيدنا أبي بكر </w:t>
      </w:r>
      <w:r w:rsidRPr="00282434">
        <w:rPr>
          <w:rFonts w:ascii="Traditional Arabic" w:hAnsi="Traditional Arabic" w:cs="Traditional Arabic"/>
          <w:sz w:val="36"/>
          <w:szCs w:val="36"/>
        </w:rPr>
        <w:sym w:font="AGA Arabesque" w:char="F074"/>
      </w:r>
      <w:r w:rsidRPr="00282434">
        <w:rPr>
          <w:rFonts w:ascii="Traditional Arabic" w:hAnsi="Traditional Arabic" w:cs="Traditional Arabic" w:hint="cs"/>
          <w:sz w:val="36"/>
          <w:szCs w:val="36"/>
          <w:rtl/>
        </w:rPr>
        <w:t xml:space="preserve"> فعفا عنه عفوا لم يكن يتوقعه، فقد أمر بحل يديه ثم طلب منه التوبة فأعلن أنه يتوب توبة نصوحا، واعتذر معترفا بأخطائه، وأسلم وحسن إسلامه. </w:t>
      </w:r>
    </w:p>
    <w:p w14:paraId="7AB1D6BA" w14:textId="15D16D78" w:rsidR="00984A7F" w:rsidRPr="00282434" w:rsidRDefault="00984A7F" w:rsidP="003B5409">
      <w:pPr>
        <w:bidi/>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لقد أسلم مدعي النبوة الكاذب والمتمرد طليحة الأسدي أيضا، فقد ورد عنه أن ما دفعه إلى الإسلام أنه </w:t>
      </w:r>
      <w:r w:rsidRPr="00282434">
        <w:rPr>
          <w:rFonts w:ascii="Traditional Arabic" w:hAnsi="Traditional Arabic" w:cs="Traditional Arabic"/>
          <w:sz w:val="36"/>
          <w:szCs w:val="36"/>
          <w:rtl/>
        </w:rPr>
        <w:t>حين بلغه أن أسدا وغطفان وعامر قد أسلموا</w:t>
      </w:r>
      <w:r w:rsidRPr="00282434">
        <w:rPr>
          <w:rFonts w:ascii="Traditional Arabic" w:hAnsi="Traditional Arabic" w:cs="Traditional Arabic" w:hint="cs"/>
          <w:sz w:val="36"/>
          <w:szCs w:val="36"/>
          <w:rtl/>
        </w:rPr>
        <w:t xml:space="preserve">، أسلم هو الآخر، </w:t>
      </w:r>
      <w:r w:rsidRPr="00282434">
        <w:rPr>
          <w:rFonts w:ascii="Traditional Arabic" w:hAnsi="Traditional Arabic" w:cs="Traditional Arabic"/>
          <w:sz w:val="36"/>
          <w:szCs w:val="36"/>
          <w:rtl/>
        </w:rPr>
        <w:t xml:space="preserve">ثم خرج نحو مكة معتمرا في إمارة </w:t>
      </w:r>
      <w:r w:rsidR="003B5409" w:rsidRPr="00282434">
        <w:rPr>
          <w:rFonts w:ascii="Traditional Arabic" w:hAnsi="Traditional Arabic" w:cs="Traditional Arabic"/>
          <w:sz w:val="36"/>
          <w:szCs w:val="36"/>
          <w:rtl/>
        </w:rPr>
        <w:t>أب</w:t>
      </w:r>
      <w:r w:rsidR="003B5409">
        <w:rPr>
          <w:rFonts w:ascii="Traditional Arabic" w:hAnsi="Traditional Arabic" w:cs="Traditional Arabic" w:hint="cs"/>
          <w:sz w:val="36"/>
          <w:szCs w:val="36"/>
          <w:rtl/>
        </w:rPr>
        <w:t>ي</w:t>
      </w:r>
      <w:r w:rsidR="003B5409" w:rsidRPr="00282434">
        <w:rPr>
          <w:rFonts w:ascii="Traditional Arabic" w:hAnsi="Traditional Arabic" w:cs="Traditional Arabic"/>
          <w:sz w:val="36"/>
          <w:szCs w:val="36"/>
          <w:rtl/>
        </w:rPr>
        <w:t xml:space="preserve"> </w:t>
      </w:r>
      <w:r w:rsidRPr="00282434">
        <w:rPr>
          <w:rFonts w:ascii="Traditional Arabic" w:hAnsi="Traditional Arabic" w:cs="Traditional Arabic"/>
          <w:sz w:val="36"/>
          <w:szCs w:val="36"/>
          <w:rtl/>
        </w:rPr>
        <w:t>بكر ومر بجنبات المدينة فقيل ل</w:t>
      </w:r>
      <w:r w:rsidRPr="00282434">
        <w:rPr>
          <w:rFonts w:ascii="Traditional Arabic" w:hAnsi="Traditional Arabic" w:cs="Traditional Arabic" w:hint="cs"/>
          <w:sz w:val="36"/>
          <w:szCs w:val="36"/>
          <w:rtl/>
        </w:rPr>
        <w:t>أ</w:t>
      </w:r>
      <w:r w:rsidRPr="00282434">
        <w:rPr>
          <w:rFonts w:ascii="Traditional Arabic" w:hAnsi="Traditional Arabic" w:cs="Traditional Arabic"/>
          <w:sz w:val="36"/>
          <w:szCs w:val="36"/>
          <w:rtl/>
        </w:rPr>
        <w:t>بي بكر هذا طليحة</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فقال ما أصنع به</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خل</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وا عنه فقد هداه الله لل</w:t>
      </w:r>
      <w:r w:rsidRPr="00282434">
        <w:rPr>
          <w:rFonts w:ascii="Traditional Arabic" w:hAnsi="Traditional Arabic" w:cs="Traditional Arabic" w:hint="cs"/>
          <w:sz w:val="36"/>
          <w:szCs w:val="36"/>
          <w:rtl/>
        </w:rPr>
        <w:t>إ</w:t>
      </w:r>
      <w:r w:rsidRPr="00282434">
        <w:rPr>
          <w:rFonts w:ascii="Traditional Arabic" w:hAnsi="Traditional Arabic" w:cs="Traditional Arabic"/>
          <w:sz w:val="36"/>
          <w:szCs w:val="36"/>
          <w:rtl/>
        </w:rPr>
        <w:t>سلام</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ومضى طليحة نحو مكة فقضى عمرته ثم أتى عمر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w:t>
      </w:r>
      <w:r w:rsidRPr="00282434">
        <w:rPr>
          <w:rFonts w:ascii="Traditional Arabic" w:hAnsi="Traditional Arabic" w:cs="Traditional Arabic" w:hint="cs"/>
          <w:sz w:val="36"/>
          <w:szCs w:val="36"/>
          <w:rtl/>
        </w:rPr>
        <w:t>ل</w:t>
      </w:r>
      <w:r w:rsidRPr="00282434">
        <w:rPr>
          <w:rFonts w:ascii="Traditional Arabic" w:hAnsi="Traditional Arabic" w:cs="Traditional Arabic"/>
          <w:sz w:val="36"/>
          <w:szCs w:val="36"/>
          <w:rtl/>
        </w:rPr>
        <w:t>لبيعة حين است</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خلف فقال له عمر أنت قاتل</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عكاشة وثابت والله لا أحبك أبدا</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فقال يا أمير المؤمنين ما تهم من رجلين أكرمهما الله بيدى</w:t>
      </w:r>
      <w:r w:rsidRPr="00282434">
        <w:rPr>
          <w:rFonts w:ascii="Traditional Arabic" w:hAnsi="Traditional Arabic" w:cs="Traditional Arabic" w:hint="cs"/>
          <w:sz w:val="36"/>
          <w:szCs w:val="36"/>
          <w:rtl/>
        </w:rPr>
        <w:t xml:space="preserve"> إذ استُشهدا</w:t>
      </w:r>
      <w:r w:rsidRPr="00282434">
        <w:rPr>
          <w:rFonts w:ascii="Traditional Arabic" w:hAnsi="Traditional Arabic" w:cs="Traditional Arabic"/>
          <w:sz w:val="36"/>
          <w:szCs w:val="36"/>
          <w:rtl/>
        </w:rPr>
        <w:t xml:space="preserve"> ولم ي</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هن</w:t>
      </w:r>
      <w:r w:rsidRPr="00282434">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بأيديهما</w:t>
      </w:r>
      <w:r w:rsidRPr="00282434">
        <w:rPr>
          <w:rFonts w:ascii="Traditional Arabic" w:hAnsi="Traditional Arabic" w:cs="Traditional Arabic" w:hint="cs"/>
          <w:sz w:val="36"/>
          <w:szCs w:val="36"/>
          <w:rtl/>
        </w:rPr>
        <w:t xml:space="preserve"> أي لم أواجه الهوان بالموت إثر هجومهما، وإلا لدخلت جهنم، لكنني أنال اليوم فضل الله بإسلامي. </w:t>
      </w:r>
      <w:r w:rsidRPr="00282434">
        <w:rPr>
          <w:rFonts w:ascii="Traditional Arabic" w:hAnsi="Traditional Arabic" w:cs="Traditional Arabic"/>
          <w:sz w:val="36"/>
          <w:szCs w:val="36"/>
          <w:rtl/>
        </w:rPr>
        <w:t>فبايع</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ه عمر</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ثم قال له يا خد</w:t>
      </w:r>
      <w:r w:rsidRPr="00282434">
        <w:rPr>
          <w:rFonts w:ascii="Traditional Arabic" w:hAnsi="Traditional Arabic" w:cs="Traditional Arabic" w:hint="cs"/>
          <w:sz w:val="36"/>
          <w:szCs w:val="36"/>
          <w:rtl/>
        </w:rPr>
        <w:t>ا</w:t>
      </w:r>
      <w:r w:rsidRPr="00282434">
        <w:rPr>
          <w:rFonts w:ascii="Traditional Arabic" w:hAnsi="Traditional Arabic" w:cs="Traditional Arabic"/>
          <w:sz w:val="36"/>
          <w:szCs w:val="36"/>
          <w:rtl/>
        </w:rPr>
        <w:t>ع ما بق</w:t>
      </w:r>
      <w:r w:rsidRPr="00282434">
        <w:rPr>
          <w:rFonts w:ascii="Traditional Arabic" w:hAnsi="Traditional Arabic" w:cs="Traditional Arabic" w:hint="cs"/>
          <w:sz w:val="36"/>
          <w:szCs w:val="36"/>
          <w:rtl/>
        </w:rPr>
        <w:t>ي</w:t>
      </w:r>
      <w:r w:rsidRPr="00282434">
        <w:rPr>
          <w:rFonts w:ascii="Traditional Arabic" w:hAnsi="Traditional Arabic" w:cs="Traditional Arabic"/>
          <w:sz w:val="36"/>
          <w:szCs w:val="36"/>
          <w:rtl/>
        </w:rPr>
        <w:t xml:space="preserve"> من كهانتك</w:t>
      </w:r>
      <w:r w:rsidRPr="00282434">
        <w:rPr>
          <w:rFonts w:ascii="Traditional Arabic" w:hAnsi="Traditional Arabic" w:cs="Traditional Arabic" w:hint="cs"/>
          <w:sz w:val="36"/>
          <w:szCs w:val="36"/>
          <w:rtl/>
        </w:rPr>
        <w:t>؟</w:t>
      </w:r>
      <w:r w:rsidRPr="00282434">
        <w:rPr>
          <w:rFonts w:ascii="Traditional Arabic" w:hAnsi="Traditional Arabic" w:cs="Traditional Arabic"/>
          <w:sz w:val="36"/>
          <w:szCs w:val="36"/>
          <w:rtl/>
        </w:rPr>
        <w:t xml:space="preserve"> قال نفخة أو نفختان بالكير ثم رجع إلى دار قومه فأقام بها حتى خرج إلى العراق</w:t>
      </w:r>
      <w:r w:rsidRPr="00282434">
        <w:rPr>
          <w:rFonts w:ascii="Traditional Arabic" w:hAnsi="Traditional Arabic" w:cs="Traditional Arabic" w:hint="cs"/>
          <w:sz w:val="36"/>
          <w:szCs w:val="36"/>
          <w:rtl/>
        </w:rPr>
        <w:t xml:space="preserve"> وأحرز إنجازات رائعة في الحروب ضد الفرس. فقد شارك بعد إسلامه في حروب العراق وأحسن القتال، ثم ا</w:t>
      </w:r>
      <w:r w:rsidR="00022413">
        <w:rPr>
          <w:rFonts w:ascii="Traditional Arabic" w:hAnsi="Traditional Arabic" w:cs="Traditional Arabic" w:hint="cs"/>
          <w:sz w:val="36"/>
          <w:szCs w:val="36"/>
          <w:rtl/>
        </w:rPr>
        <w:t>ستُشهد في معركة نهاوند في عام وا</w:t>
      </w:r>
      <w:r w:rsidRPr="00282434">
        <w:rPr>
          <w:rFonts w:ascii="Traditional Arabic" w:hAnsi="Traditional Arabic" w:cs="Traditional Arabic" w:hint="cs"/>
          <w:sz w:val="36"/>
          <w:szCs w:val="36"/>
          <w:rtl/>
        </w:rPr>
        <w:t>حد وعشرين من الهجرة.</w:t>
      </w:r>
    </w:p>
    <w:p w14:paraId="13879F20" w14:textId="2279A5AE"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مسير خالد بن الوليد </w:t>
      </w:r>
      <w:r w:rsidRPr="00282434">
        <w:rPr>
          <w:rFonts w:ascii="Traditional Arabic" w:hAnsi="Traditional Arabic" w:cs="Traditional Arabic" w:hint="cs"/>
          <w:sz w:val="36"/>
          <w:szCs w:val="36"/>
          <w:lang w:bidi="ar-OM"/>
        </w:rPr>
        <w:sym w:font="AGA Arabesque" w:char="F074"/>
      </w:r>
      <w:r w:rsidRPr="00282434">
        <w:rPr>
          <w:rFonts w:ascii="Traditional Arabic" w:hAnsi="Traditional Arabic" w:cs="Traditional Arabic" w:hint="cs"/>
          <w:sz w:val="36"/>
          <w:szCs w:val="36"/>
          <w:rtl/>
          <w:lang w:bidi="ar-OM"/>
        </w:rPr>
        <w:t xml:space="preserve"> إلى منطقة اسمها ظفر لمواجهة أم زمل سلمى بنت أم قرفة</w:t>
      </w:r>
      <w:r w:rsidR="003B5409">
        <w:rPr>
          <w:rFonts w:ascii="Traditional Arabic" w:hAnsi="Traditional Arabic" w:cs="Traditional Arabic" w:hint="cs"/>
          <w:sz w:val="36"/>
          <w:szCs w:val="36"/>
          <w:rtl/>
          <w:lang w:bidi="ar-OM"/>
        </w:rPr>
        <w:t>.</w:t>
      </w:r>
    </w:p>
    <w:p w14:paraId="54F04459" w14:textId="558610B5" w:rsidR="00984A7F" w:rsidRPr="00282434" w:rsidRDefault="00984A7F" w:rsidP="003B5409">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اسم </w:t>
      </w:r>
      <w:r w:rsidR="003B5409" w:rsidRPr="00282434">
        <w:rPr>
          <w:rFonts w:ascii="Traditional Arabic" w:hAnsi="Traditional Arabic" w:cs="Traditional Arabic" w:hint="cs"/>
          <w:sz w:val="36"/>
          <w:szCs w:val="36"/>
          <w:rtl/>
          <w:lang w:bidi="ar-OM"/>
        </w:rPr>
        <w:t>أ</w:t>
      </w:r>
      <w:r w:rsidR="003B5409">
        <w:rPr>
          <w:rFonts w:ascii="Traditional Arabic" w:hAnsi="Traditional Arabic" w:cs="Traditional Arabic" w:hint="cs"/>
          <w:sz w:val="36"/>
          <w:szCs w:val="36"/>
          <w:rtl/>
          <w:lang w:bidi="ar-OM"/>
        </w:rPr>
        <w:t>مُّ</w:t>
      </w:r>
      <w:r w:rsidR="003B5409" w:rsidRPr="00282434">
        <w:rPr>
          <w:rFonts w:ascii="Traditional Arabic" w:hAnsi="Traditional Arabic" w:cs="Traditional Arabic" w:hint="cs"/>
          <w:sz w:val="36"/>
          <w:szCs w:val="36"/>
          <w:rtl/>
          <w:lang w:bidi="ar-OM"/>
        </w:rPr>
        <w:t xml:space="preserve"> </w:t>
      </w:r>
      <w:r w:rsidRPr="00282434">
        <w:rPr>
          <w:rFonts w:ascii="Traditional Arabic" w:hAnsi="Traditional Arabic" w:cs="Traditional Arabic" w:hint="cs"/>
          <w:sz w:val="36"/>
          <w:szCs w:val="36"/>
          <w:rtl/>
          <w:lang w:bidi="ar-OM"/>
        </w:rPr>
        <w:t xml:space="preserve">زمل هو سلمى بنت مالك بن حذيفة وكانت تشبه أمَّها أمَّ قرفة بنت ربيعة في عزها ومنعتها، وكان عندها جملُ أمِّ قرفة أيضا. </w:t>
      </w:r>
    </w:p>
    <w:p w14:paraId="207AED3D" w14:textId="3B18DC9F"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وأما أمُّ قرفة فاسمها فاطمة بنت ربيعة، وكانت سيدة بني فزارة، وهي التي </w:t>
      </w:r>
      <w:r w:rsidRPr="00282434">
        <w:rPr>
          <w:rFonts w:ascii="Traditional Arabic" w:hAnsi="Traditional Arabic" w:cs="Traditional Arabic"/>
          <w:sz w:val="36"/>
          <w:szCs w:val="36"/>
          <w:rtl/>
          <w:lang w:bidi="ar-OM"/>
        </w:rPr>
        <w:t>جَرَى فِيهَا الْمَثَلُ</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أَمْنَعُ مِنْ أُمّ</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قِرْفَةَ</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لِأَنّهَا كَانَتْ يُعَلّقُ فِي بَيْتِهَا خَمْسُونَ سَيْفًا</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لِخَمْسِينَ فَارِسًا</w:t>
      </w:r>
      <w:r w:rsidRPr="00282434">
        <w:rPr>
          <w:rFonts w:ascii="Traditional Arabic" w:hAnsi="Traditional Arabic" w:cs="Traditional Arabic" w:hint="cs"/>
          <w:sz w:val="36"/>
          <w:szCs w:val="36"/>
          <w:rtl/>
          <w:lang w:bidi="ar-OM"/>
        </w:rPr>
        <w:t xml:space="preserve"> جاهزين للقتال كل حين،</w:t>
      </w:r>
      <w:r w:rsidRPr="00282434">
        <w:rPr>
          <w:rFonts w:ascii="Traditional Arabic" w:hAnsi="Traditional Arabic" w:cs="Traditional Arabic"/>
          <w:sz w:val="36"/>
          <w:szCs w:val="36"/>
          <w:rtl/>
          <w:lang w:bidi="ar-OM"/>
        </w:rPr>
        <w:t xml:space="preserve"> </w:t>
      </w:r>
      <w:r w:rsidRPr="00282434">
        <w:rPr>
          <w:rFonts w:ascii="Traditional Arabic" w:hAnsi="Traditional Arabic" w:cs="Traditional Arabic" w:hint="cs"/>
          <w:sz w:val="36"/>
          <w:szCs w:val="36"/>
          <w:rtl/>
          <w:lang w:bidi="ar-OM"/>
        </w:rPr>
        <w:t xml:space="preserve">وكانوا </w:t>
      </w:r>
      <w:r w:rsidRPr="00282434">
        <w:rPr>
          <w:rFonts w:ascii="Traditional Arabic" w:hAnsi="Traditional Arabic" w:cs="Traditional Arabic"/>
          <w:sz w:val="36"/>
          <w:szCs w:val="36"/>
          <w:rtl/>
          <w:lang w:bidi="ar-OM"/>
        </w:rPr>
        <w:t xml:space="preserve">كُلّهُمْ </w:t>
      </w:r>
      <w:r w:rsidRPr="00282434">
        <w:rPr>
          <w:rFonts w:ascii="Traditional Arabic" w:hAnsi="Traditional Arabic" w:cs="Traditional Arabic" w:hint="cs"/>
          <w:sz w:val="36"/>
          <w:szCs w:val="36"/>
          <w:rtl/>
          <w:lang w:bidi="ar-OM"/>
        </w:rPr>
        <w:t>أولادها وأحفادها. كان لها ابن اسمه قر</w:t>
      </w:r>
      <w:r w:rsidR="00B14704">
        <w:rPr>
          <w:rFonts w:ascii="Traditional Arabic" w:hAnsi="Traditional Arabic" w:cs="Traditional Arabic" w:hint="cs"/>
          <w:sz w:val="36"/>
          <w:szCs w:val="36"/>
          <w:rtl/>
          <w:lang w:bidi="ar-OM"/>
        </w:rPr>
        <w:t>ف</w:t>
      </w:r>
      <w:r w:rsidRPr="00282434">
        <w:rPr>
          <w:rFonts w:ascii="Traditional Arabic" w:hAnsi="Traditional Arabic" w:cs="Traditional Arabic" w:hint="cs"/>
          <w:sz w:val="36"/>
          <w:szCs w:val="36"/>
          <w:rtl/>
          <w:lang w:bidi="ar-OM"/>
        </w:rPr>
        <w:t>ة، ف</w:t>
      </w:r>
      <w:r w:rsidRPr="00282434">
        <w:rPr>
          <w:rFonts w:ascii="Traditional Arabic" w:hAnsi="Traditional Arabic" w:cs="Traditional Arabic"/>
          <w:sz w:val="36"/>
          <w:szCs w:val="36"/>
          <w:rtl/>
          <w:lang w:bidi="ar-OM"/>
        </w:rPr>
        <w:t>كُنِيَتْ بِ</w:t>
      </w:r>
      <w:r w:rsidRPr="00282434">
        <w:rPr>
          <w:rFonts w:ascii="Traditional Arabic" w:hAnsi="Traditional Arabic" w:cs="Traditional Arabic" w:hint="cs"/>
          <w:sz w:val="36"/>
          <w:szCs w:val="36"/>
          <w:rtl/>
          <w:lang w:bidi="ar-OM"/>
        </w:rPr>
        <w:t>أمّ</w:t>
      </w:r>
      <w:r w:rsidRPr="00282434">
        <w:rPr>
          <w:rFonts w:ascii="Traditional Arabic" w:hAnsi="Traditional Arabic" w:cs="Traditional Arabic"/>
          <w:sz w:val="36"/>
          <w:szCs w:val="36"/>
          <w:rtl/>
          <w:lang w:bidi="ar-OM"/>
        </w:rPr>
        <w:t xml:space="preserve"> قِرْفَةَ</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w:t>
      </w:r>
      <w:r w:rsidRPr="00282434">
        <w:rPr>
          <w:rFonts w:ascii="Traditional Arabic" w:hAnsi="Traditional Arabic" w:cs="Traditional Arabic" w:hint="cs"/>
          <w:sz w:val="36"/>
          <w:szCs w:val="36"/>
          <w:rtl/>
          <w:lang w:bidi="ar-OM"/>
        </w:rPr>
        <w:t>أما اسمها فهو</w:t>
      </w:r>
      <w:r w:rsidRPr="00282434">
        <w:rPr>
          <w:rFonts w:ascii="Traditional Arabic" w:hAnsi="Traditional Arabic" w:cs="Traditional Arabic"/>
          <w:sz w:val="36"/>
          <w:szCs w:val="36"/>
          <w:rtl/>
          <w:lang w:bidi="ar-OM"/>
        </w:rPr>
        <w:t xml:space="preserve"> فاطمة بنت ربيعة</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w:t>
      </w:r>
      <w:r w:rsidRPr="00282434">
        <w:rPr>
          <w:rFonts w:ascii="Traditional Arabic" w:hAnsi="Traditional Arabic" w:cs="Traditional Arabic" w:hint="cs"/>
          <w:sz w:val="36"/>
          <w:szCs w:val="36"/>
          <w:rtl/>
          <w:lang w:bidi="ar-OM"/>
        </w:rPr>
        <w:t xml:space="preserve">وكان دارها في ناحية من وادي القرى التي تقع على مسافة سبع ليال من المدينة المنورة. </w:t>
      </w:r>
    </w:p>
    <w:p w14:paraId="26EC0E02" w14:textId="53214928"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ووقعت سريّةُ أمِّ قرفة في العام السادس الهجري. وكان أحد أسباب قتل أم قرفة أنها تآمرت للهجوم على المدينة واغتيال النبي </w:t>
      </w:r>
      <w:r w:rsidRPr="00282434">
        <w:rPr>
          <w:rFonts w:ascii="Traditional Arabic" w:hAnsi="Traditional Arabic" w:cs="Traditional Arabic" w:hint="cs"/>
          <w:sz w:val="36"/>
          <w:szCs w:val="36"/>
          <w:lang w:bidi="ar-OM"/>
        </w:rPr>
        <w:sym w:font="AGA Arabesque" w:char="F072"/>
      </w:r>
      <w:r w:rsidRPr="00282434">
        <w:rPr>
          <w:rFonts w:ascii="Traditional Arabic" w:hAnsi="Traditional Arabic" w:cs="Traditional Arabic" w:hint="cs"/>
          <w:sz w:val="36"/>
          <w:szCs w:val="36"/>
          <w:rtl/>
          <w:lang w:bidi="ar-OM"/>
        </w:rPr>
        <w:t>. وكتب أحد المؤرخين أنها ذات مرة أعدت كتيبة مؤلفة من ثلاثين مقاتل</w:t>
      </w:r>
      <w:r w:rsidR="00B14704">
        <w:rPr>
          <w:rFonts w:ascii="Traditional Arabic" w:hAnsi="Traditional Arabic" w:cs="Traditional Arabic" w:hint="cs"/>
          <w:sz w:val="36"/>
          <w:szCs w:val="36"/>
          <w:rtl/>
          <w:lang w:bidi="ar-OM"/>
        </w:rPr>
        <w:t>ا</w:t>
      </w:r>
      <w:r w:rsidRPr="00282434">
        <w:rPr>
          <w:rFonts w:ascii="Traditional Arabic" w:hAnsi="Traditional Arabic" w:cs="Traditional Arabic" w:hint="cs"/>
          <w:sz w:val="36"/>
          <w:szCs w:val="36"/>
          <w:rtl/>
          <w:lang w:bidi="ar-OM"/>
        </w:rPr>
        <w:t xml:space="preserve"> </w:t>
      </w:r>
      <w:r w:rsidRPr="00282434">
        <w:rPr>
          <w:rFonts w:ascii="Traditional Arabic" w:hAnsi="Traditional Arabic" w:cs="Traditional Arabic" w:hint="cs"/>
          <w:sz w:val="36"/>
          <w:szCs w:val="36"/>
          <w:rtl/>
          <w:lang w:bidi="ar-OM"/>
        </w:rPr>
        <w:lastRenderedPageBreak/>
        <w:t xml:space="preserve">من أبنائها وأحفادها، وأمرتهم بشن الهجوم على المدينة المنورة وقتلِ النبي </w:t>
      </w:r>
      <w:r w:rsidRPr="00282434">
        <w:rPr>
          <w:rFonts w:ascii="Traditional Arabic" w:hAnsi="Traditional Arabic" w:cs="Traditional Arabic" w:hint="cs"/>
          <w:sz w:val="36"/>
          <w:szCs w:val="36"/>
          <w:lang w:bidi="ar-OM"/>
        </w:rPr>
        <w:sym w:font="AGA Arabesque" w:char="F072"/>
      </w:r>
      <w:r w:rsidRPr="00282434">
        <w:rPr>
          <w:rFonts w:ascii="Traditional Arabic" w:hAnsi="Traditional Arabic" w:cs="Traditional Arabic" w:hint="cs"/>
          <w:sz w:val="36"/>
          <w:szCs w:val="36"/>
          <w:rtl/>
          <w:lang w:bidi="ar-OM"/>
        </w:rPr>
        <w:t>، مما دفع المسلمين لقتل هذه المرأة المثيرة للفتن.</w:t>
      </w:r>
      <w:r w:rsidRPr="00282434">
        <w:rPr>
          <w:rFonts w:ascii="Traditional Arabic" w:hAnsi="Traditional Arabic" w:cs="Traditional Arabic"/>
          <w:sz w:val="36"/>
          <w:szCs w:val="36"/>
          <w:rtl/>
          <w:lang w:bidi="ar-OM"/>
        </w:rPr>
        <w:t xml:space="preserve"> </w:t>
      </w:r>
    </w:p>
    <w:p w14:paraId="48E23C31" w14:textId="77777777"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وكان السبب الثاني لقتلها أنْ </w:t>
      </w:r>
      <w:r w:rsidRPr="00282434">
        <w:rPr>
          <w:rFonts w:ascii="Traditional Arabic" w:hAnsi="Traditional Arabic" w:cs="Traditional Arabic"/>
          <w:sz w:val="36"/>
          <w:szCs w:val="36"/>
          <w:rtl/>
          <w:lang w:bidi="ar-OM"/>
        </w:rPr>
        <w:t>خَرَجَ زَيْدُ بْنُ حَارِثَةَ</w:t>
      </w:r>
      <w:r w:rsidRPr="00282434">
        <w:rPr>
          <w:rFonts w:ascii="Traditional Arabic" w:hAnsi="Traditional Arabic" w:cs="Traditional Arabic" w:hint="cs"/>
          <w:sz w:val="36"/>
          <w:szCs w:val="36"/>
          <w:rtl/>
          <w:lang w:bidi="ar-OM"/>
        </w:rPr>
        <w:t xml:space="preserve"> </w:t>
      </w:r>
      <w:r w:rsidRPr="00282434">
        <w:rPr>
          <w:rFonts w:ascii="Traditional Arabic" w:hAnsi="Traditional Arabic" w:cs="Traditional Arabic" w:hint="cs"/>
          <w:sz w:val="36"/>
          <w:szCs w:val="36"/>
          <w:lang w:bidi="ar-OM"/>
        </w:rPr>
        <w:sym w:font="AGA Arabesque" w:char="F074"/>
      </w:r>
      <w:r w:rsidRPr="00282434">
        <w:rPr>
          <w:rFonts w:ascii="Traditional Arabic" w:hAnsi="Traditional Arabic" w:cs="Traditional Arabic"/>
          <w:sz w:val="36"/>
          <w:szCs w:val="36"/>
          <w:rtl/>
          <w:lang w:bidi="ar-OM"/>
        </w:rPr>
        <w:t xml:space="preserve"> فِي تِجَارَةٍ إلَى الشّامِ، وَمَعَهُ بَضَائِعُ لِأَصْحَابِ النّبِيّ </w:t>
      </w:r>
      <w:r w:rsidRPr="00282434">
        <w:rPr>
          <w:rFonts w:ascii="Traditional Arabic" w:hAnsi="Traditional Arabic" w:cs="Traditional Arabic"/>
          <w:sz w:val="36"/>
          <w:szCs w:val="36"/>
          <w:lang w:bidi="ar-OM"/>
        </w:rPr>
        <w:sym w:font="AGA Arabesque" w:char="F072"/>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حَتّى إذَا كَانَ </w:t>
      </w:r>
      <w:r w:rsidRPr="00282434">
        <w:rPr>
          <w:rFonts w:ascii="Traditional Arabic" w:hAnsi="Traditional Arabic" w:cs="Traditional Arabic" w:hint="cs"/>
          <w:sz w:val="36"/>
          <w:szCs w:val="36"/>
          <w:rtl/>
          <w:lang w:bidi="ar-OM"/>
        </w:rPr>
        <w:t>ب</w:t>
      </w:r>
      <w:r w:rsidRPr="00282434">
        <w:rPr>
          <w:rFonts w:ascii="Traditional Arabic" w:hAnsi="Traditional Arabic" w:cs="Traditional Arabic"/>
          <w:sz w:val="36"/>
          <w:szCs w:val="36"/>
          <w:rtl/>
          <w:lang w:bidi="ar-OM"/>
        </w:rPr>
        <w:t>وَادِي الْقُرَى لَقِيَهُ نَاسٌ مِنْ بَنِي فَزَارَةَ مِنْ بَنِي بَدْرٍ، فَضَرَبُوهُ وَضَرَبُوا أَصْحَابَهُ، وَأَخَذُوا مَا كَانَ مَعَهُ</w:t>
      </w:r>
      <w:r w:rsidRPr="00282434">
        <w:rPr>
          <w:rFonts w:ascii="Traditional Arabic" w:hAnsi="Traditional Arabic" w:cs="Traditional Arabic" w:hint="cs"/>
          <w:sz w:val="36"/>
          <w:szCs w:val="36"/>
          <w:rtl/>
          <w:lang w:bidi="ar-OM"/>
        </w:rPr>
        <w:t xml:space="preserve">. فجاء النبيَّ </w:t>
      </w:r>
      <w:r w:rsidRPr="00282434">
        <w:rPr>
          <w:rFonts w:ascii="Traditional Arabic" w:hAnsi="Traditional Arabic" w:cs="Traditional Arabic" w:hint="cs"/>
          <w:sz w:val="36"/>
          <w:szCs w:val="36"/>
          <w:lang w:bidi="ar-OM"/>
        </w:rPr>
        <w:sym w:font="AGA Arabesque" w:char="F072"/>
      </w:r>
      <w:r w:rsidRPr="00282434">
        <w:rPr>
          <w:rFonts w:ascii="Traditional Arabic" w:hAnsi="Traditional Arabic" w:cs="Traditional Arabic" w:hint="cs"/>
          <w:sz w:val="36"/>
          <w:szCs w:val="36"/>
          <w:rtl/>
          <w:lang w:bidi="ar-OM"/>
        </w:rPr>
        <w:t xml:space="preserve"> وأخبره الخبر، فبعث </w:t>
      </w:r>
      <w:r w:rsidRPr="00282434">
        <w:rPr>
          <w:rFonts w:ascii="Traditional Arabic" w:hAnsi="Traditional Arabic" w:cs="Traditional Arabic" w:hint="cs"/>
          <w:sz w:val="36"/>
          <w:szCs w:val="36"/>
          <w:lang w:bidi="ar-OM"/>
        </w:rPr>
        <w:sym w:font="AGA Arabesque" w:char="F072"/>
      </w:r>
      <w:r w:rsidRPr="00282434">
        <w:rPr>
          <w:rFonts w:ascii="Traditional Arabic" w:hAnsi="Traditional Arabic" w:cs="Traditional Arabic" w:hint="cs"/>
          <w:sz w:val="36"/>
          <w:szCs w:val="36"/>
          <w:rtl/>
          <w:lang w:bidi="ar-OM"/>
        </w:rPr>
        <w:t xml:space="preserve"> معه جيشا لمعاقبة هؤلاء اللصوص.</w:t>
      </w:r>
    </w:p>
    <w:p w14:paraId="2A2BF8FF" w14:textId="77777777"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sz w:val="36"/>
          <w:szCs w:val="36"/>
          <w:rtl/>
          <w:lang w:bidi="ar-OM"/>
        </w:rPr>
        <w:t>أما</w:t>
      </w:r>
      <w:r w:rsidRPr="00282434">
        <w:rPr>
          <w:rFonts w:ascii="Traditional Arabic" w:hAnsi="Traditional Arabic" w:cs="Traditional Arabic" w:hint="cs"/>
          <w:sz w:val="36"/>
          <w:szCs w:val="36"/>
          <w:rtl/>
          <w:lang w:bidi="ar-OM"/>
        </w:rPr>
        <w:t xml:space="preserve"> قصة</w:t>
      </w:r>
      <w:r w:rsidRPr="00282434">
        <w:rPr>
          <w:rFonts w:ascii="Traditional Arabic" w:hAnsi="Traditional Arabic" w:cs="Traditional Arabic"/>
          <w:sz w:val="36"/>
          <w:szCs w:val="36"/>
          <w:rtl/>
          <w:lang w:bidi="ar-OM"/>
        </w:rPr>
        <w:t xml:space="preserve"> أم زمل</w:t>
      </w:r>
      <w:r w:rsidRPr="00282434">
        <w:rPr>
          <w:rFonts w:ascii="Traditional Arabic" w:hAnsi="Traditional Arabic" w:cs="Traditional Arabic" w:hint="cs"/>
          <w:sz w:val="36"/>
          <w:szCs w:val="36"/>
          <w:rtl/>
          <w:lang w:bidi="ar-OM"/>
        </w:rPr>
        <w:t xml:space="preserve"> سلمى بنتِ أم قرفة فهي أن</w:t>
      </w:r>
      <w:r w:rsidRPr="00282434">
        <w:rPr>
          <w:rFonts w:ascii="Traditional Arabic" w:hAnsi="Traditional Arabic" w:cs="Traditional Arabic"/>
          <w:sz w:val="36"/>
          <w:szCs w:val="36"/>
          <w:rtl/>
          <w:lang w:bidi="ar-OM"/>
        </w:rPr>
        <w:t xml:space="preserve"> فلال غطفان وطيء وسليم وهوازن</w:t>
      </w:r>
      <w:r w:rsidRPr="00282434">
        <w:rPr>
          <w:rFonts w:ascii="Traditional Arabic" w:hAnsi="Traditional Arabic" w:cs="Traditional Arabic" w:hint="cs"/>
          <w:sz w:val="36"/>
          <w:szCs w:val="36"/>
          <w:rtl/>
          <w:lang w:bidi="ar-OM"/>
        </w:rPr>
        <w:t xml:space="preserve">- أي أن الفارّين الذين هُزموا على يد خالد بن وليد </w:t>
      </w:r>
      <w:r w:rsidRPr="00282434">
        <w:rPr>
          <w:rFonts w:ascii="Traditional Arabic" w:hAnsi="Traditional Arabic" w:cs="Traditional Arabic" w:hint="cs"/>
          <w:sz w:val="36"/>
          <w:szCs w:val="36"/>
          <w:lang w:bidi="ar-OM"/>
        </w:rPr>
        <w:sym w:font="AGA Arabesque" w:char="F074"/>
      </w:r>
      <w:r w:rsidRPr="00282434">
        <w:rPr>
          <w:rFonts w:ascii="Traditional Arabic" w:hAnsi="Traditional Arabic" w:cs="Traditional Arabic" w:hint="cs"/>
          <w:sz w:val="36"/>
          <w:szCs w:val="36"/>
          <w:rtl/>
          <w:lang w:bidi="ar-OM"/>
        </w:rPr>
        <w:t xml:space="preserve"> في بزاخة- اجتمعوا</w:t>
      </w:r>
      <w:r w:rsidRPr="00282434">
        <w:rPr>
          <w:rFonts w:ascii="Traditional Arabic" w:hAnsi="Traditional Arabic" w:cs="Traditional Arabic"/>
          <w:sz w:val="36"/>
          <w:szCs w:val="36"/>
          <w:rtl/>
          <w:lang w:bidi="ar-OM"/>
        </w:rPr>
        <w:t xml:space="preserve"> إلى</w:t>
      </w:r>
      <w:r w:rsidRPr="00282434">
        <w:rPr>
          <w:rFonts w:ascii="Traditional Arabic" w:hAnsi="Traditional Arabic" w:cs="Traditional Arabic" w:hint="cs"/>
          <w:sz w:val="36"/>
          <w:szCs w:val="36"/>
          <w:rtl/>
          <w:lang w:bidi="ar-OM"/>
        </w:rPr>
        <w:t xml:space="preserve"> أم زمل</w:t>
      </w:r>
      <w:r w:rsidRPr="00282434">
        <w:rPr>
          <w:rFonts w:ascii="Traditional Arabic" w:hAnsi="Traditional Arabic" w:cs="Traditional Arabic"/>
          <w:sz w:val="36"/>
          <w:szCs w:val="36"/>
          <w:rtl/>
          <w:lang w:bidi="ar-OM"/>
        </w:rPr>
        <w:t xml:space="preserve"> سلمى</w:t>
      </w:r>
      <w:r w:rsidRPr="00282434">
        <w:rPr>
          <w:rFonts w:ascii="Traditional Arabic" w:hAnsi="Traditional Arabic" w:cs="Traditional Arabic" w:hint="cs"/>
          <w:sz w:val="36"/>
          <w:szCs w:val="36"/>
          <w:rtl/>
          <w:lang w:bidi="ar-OM"/>
        </w:rPr>
        <w:t xml:space="preserve"> بنت مالك في مكان يدعى ظفر بالقرب من الحوءب</w:t>
      </w:r>
      <w:r w:rsidRPr="00282434">
        <w:rPr>
          <w:rFonts w:ascii="Traditional Arabic" w:hAnsi="Traditional Arabic" w:cs="Traditional Arabic"/>
          <w:sz w:val="36"/>
          <w:szCs w:val="36"/>
          <w:rtl/>
          <w:lang w:bidi="ar-OM"/>
        </w:rPr>
        <w:t xml:space="preserve">؛ </w:t>
      </w:r>
      <w:r w:rsidRPr="00282434">
        <w:rPr>
          <w:rFonts w:ascii="Traditional Arabic" w:hAnsi="Traditional Arabic" w:cs="Traditional Arabic" w:hint="cs"/>
          <w:sz w:val="36"/>
          <w:szCs w:val="36"/>
          <w:rtl/>
          <w:lang w:bidi="ar-OM"/>
        </w:rPr>
        <w:t xml:space="preserve">ووعدوها بالثبات معها في القتال حتى الموت. (وظفر منزل ما بين البصرة والمدينة بالقرب من الحوءب، وهما بئران على الطريق ما بين البصرة والمدينة) </w:t>
      </w:r>
    </w:p>
    <w:p w14:paraId="73FC1644" w14:textId="77777777"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sz w:val="36"/>
          <w:szCs w:val="36"/>
          <w:rtl/>
          <w:lang w:bidi="ar-OM"/>
        </w:rPr>
        <w:t>ف</w:t>
      </w:r>
      <w:r w:rsidRPr="00282434">
        <w:rPr>
          <w:rFonts w:ascii="Traditional Arabic" w:hAnsi="Traditional Arabic" w:cs="Traditional Arabic" w:hint="cs"/>
          <w:sz w:val="36"/>
          <w:szCs w:val="36"/>
          <w:rtl/>
          <w:lang w:bidi="ar-OM"/>
        </w:rPr>
        <w:t xml:space="preserve">عيرتهم بالهزيمة </w:t>
      </w:r>
      <w:r w:rsidRPr="00282434">
        <w:rPr>
          <w:rFonts w:ascii="Traditional Arabic" w:hAnsi="Traditional Arabic" w:cs="Traditional Arabic"/>
          <w:sz w:val="36"/>
          <w:szCs w:val="36"/>
          <w:rtl/>
          <w:lang w:bidi="ar-OM"/>
        </w:rPr>
        <w:t>وأمرتهم</w:t>
      </w:r>
      <w:r w:rsidRPr="00282434">
        <w:rPr>
          <w:rFonts w:ascii="Traditional Arabic" w:hAnsi="Traditional Arabic" w:cs="Traditional Arabic" w:hint="cs"/>
          <w:sz w:val="36"/>
          <w:szCs w:val="36"/>
          <w:rtl/>
          <w:lang w:bidi="ar-OM"/>
        </w:rPr>
        <w:t xml:space="preserve"> بالقتال،</w:t>
      </w:r>
      <w:r w:rsidRPr="00282434">
        <w:rPr>
          <w:rFonts w:ascii="Traditional Arabic" w:hAnsi="Traditional Arabic" w:cs="Traditional Arabic"/>
          <w:sz w:val="36"/>
          <w:szCs w:val="36"/>
          <w:rtl/>
          <w:lang w:bidi="ar-OM"/>
        </w:rPr>
        <w:t xml:space="preserve"> </w:t>
      </w:r>
      <w:r w:rsidRPr="00282434">
        <w:rPr>
          <w:rFonts w:ascii="Traditional Arabic" w:hAnsi="Traditional Arabic" w:cs="Traditional Arabic" w:hint="cs"/>
          <w:sz w:val="36"/>
          <w:szCs w:val="36"/>
          <w:rtl/>
          <w:lang w:bidi="ar-OM"/>
        </w:rPr>
        <w:t xml:space="preserve">ثم </w:t>
      </w:r>
      <w:r w:rsidRPr="00282434">
        <w:rPr>
          <w:rFonts w:ascii="Traditional Arabic" w:hAnsi="Traditional Arabic" w:cs="Traditional Arabic"/>
          <w:sz w:val="36"/>
          <w:szCs w:val="36"/>
          <w:rtl/>
          <w:lang w:bidi="ar-OM"/>
        </w:rPr>
        <w:t>صعدت سائرة</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ف</w:t>
      </w:r>
      <w:r w:rsidRPr="00282434">
        <w:rPr>
          <w:rFonts w:ascii="Traditional Arabic" w:hAnsi="Traditional Arabic" w:cs="Traditional Arabic" w:hint="cs"/>
          <w:sz w:val="36"/>
          <w:szCs w:val="36"/>
          <w:rtl/>
          <w:lang w:bidi="ar-OM"/>
        </w:rPr>
        <w:t>ي القبائل</w:t>
      </w:r>
      <w:r w:rsidRPr="00282434">
        <w:rPr>
          <w:rFonts w:ascii="Traditional Arabic" w:hAnsi="Traditional Arabic" w:cs="Traditional Arabic"/>
          <w:sz w:val="36"/>
          <w:szCs w:val="36"/>
          <w:rtl/>
          <w:lang w:bidi="ar-OM"/>
        </w:rPr>
        <w:t xml:space="preserve"> تدعوهم إلى حرب خالد، حتى اجتمعوا لها، وتشجعوا على ذلك</w:t>
      </w:r>
      <w:r w:rsidRPr="00282434">
        <w:rPr>
          <w:rFonts w:ascii="Traditional Arabic" w:hAnsi="Traditional Arabic" w:cs="Traditional Arabic" w:hint="cs"/>
          <w:sz w:val="36"/>
          <w:szCs w:val="36"/>
          <w:rtl/>
          <w:lang w:bidi="ar-OM"/>
        </w:rPr>
        <w:t xml:space="preserve">. فكانت هي محرضة على قتال المسلمين. </w:t>
      </w:r>
      <w:r w:rsidRPr="00282434">
        <w:rPr>
          <w:rFonts w:ascii="Traditional Arabic" w:hAnsi="Traditional Arabic" w:cs="Traditional Arabic"/>
          <w:sz w:val="36"/>
          <w:szCs w:val="36"/>
          <w:rtl/>
          <w:lang w:bidi="ar-OM"/>
        </w:rPr>
        <w:t>وتأشب إليه</w:t>
      </w:r>
      <w:r w:rsidRPr="00282434">
        <w:rPr>
          <w:rFonts w:ascii="Traditional Arabic" w:hAnsi="Traditional Arabic" w:cs="Traditional Arabic" w:hint="cs"/>
          <w:sz w:val="36"/>
          <w:szCs w:val="36"/>
          <w:rtl/>
          <w:lang w:bidi="ar-OM"/>
        </w:rPr>
        <w:t>ا</w:t>
      </w:r>
      <w:r w:rsidRPr="00282434">
        <w:rPr>
          <w:rFonts w:ascii="Traditional Arabic" w:hAnsi="Traditional Arabic" w:cs="Traditional Arabic"/>
          <w:sz w:val="36"/>
          <w:szCs w:val="36"/>
          <w:rtl/>
          <w:lang w:bidi="ar-OM"/>
        </w:rPr>
        <w:t xml:space="preserve"> الش</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ر</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داء</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من كل جانب</w:t>
      </w:r>
      <w:r w:rsidRPr="00282434">
        <w:rPr>
          <w:rFonts w:ascii="Traditional Arabic" w:hAnsi="Traditional Arabic" w:cs="Traditional Arabic" w:hint="cs"/>
          <w:sz w:val="36"/>
          <w:szCs w:val="36"/>
          <w:rtl/>
          <w:lang w:bidi="ar-OM"/>
        </w:rPr>
        <w:t xml:space="preserve">. </w:t>
      </w:r>
    </w:p>
    <w:p w14:paraId="28EF216C" w14:textId="77777777"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 </w:t>
      </w:r>
      <w:r w:rsidRPr="00282434">
        <w:rPr>
          <w:rFonts w:ascii="Traditional Arabic" w:hAnsi="Traditional Arabic" w:cs="Traditional Arabic"/>
          <w:sz w:val="36"/>
          <w:szCs w:val="36"/>
          <w:rtl/>
          <w:lang w:bidi="ar-OM"/>
        </w:rPr>
        <w:t>وكانت</w:t>
      </w:r>
      <w:r w:rsidRPr="00282434">
        <w:rPr>
          <w:rFonts w:ascii="Traditional Arabic" w:hAnsi="Traditional Arabic" w:cs="Traditional Arabic" w:hint="cs"/>
          <w:sz w:val="36"/>
          <w:szCs w:val="36"/>
          <w:rtl/>
          <w:lang w:bidi="ar-OM"/>
        </w:rPr>
        <w:t xml:space="preserve"> أم زمل</w:t>
      </w:r>
      <w:r w:rsidRPr="00282434">
        <w:rPr>
          <w:rFonts w:ascii="Traditional Arabic" w:hAnsi="Traditional Arabic" w:cs="Traditional Arabic"/>
          <w:sz w:val="36"/>
          <w:szCs w:val="36"/>
          <w:rtl/>
          <w:lang w:bidi="ar-OM"/>
        </w:rPr>
        <w:t xml:space="preserve"> قد س</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بيت أيام</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أم قرفة، فوقعت</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لعائشة فأعتقتها، فكانت عندها</w:t>
      </w:r>
      <w:r w:rsidRPr="00282434">
        <w:rPr>
          <w:rFonts w:ascii="Traditional Arabic" w:hAnsi="Traditional Arabic" w:cs="Traditional Arabic" w:hint="cs"/>
          <w:sz w:val="36"/>
          <w:szCs w:val="36"/>
          <w:rtl/>
          <w:lang w:bidi="ar-OM"/>
        </w:rPr>
        <w:t xml:space="preserve"> زمنا يسيرا، </w:t>
      </w:r>
      <w:r w:rsidRPr="00282434">
        <w:rPr>
          <w:rFonts w:ascii="Traditional Arabic" w:hAnsi="Traditional Arabic" w:cs="Traditional Arabic"/>
          <w:sz w:val="36"/>
          <w:szCs w:val="36"/>
          <w:rtl/>
          <w:lang w:bidi="ar-OM"/>
        </w:rPr>
        <w:t>ثم رجعت إلى قومها</w:t>
      </w:r>
      <w:r w:rsidRPr="00282434">
        <w:rPr>
          <w:rFonts w:ascii="Traditional Arabic" w:hAnsi="Traditional Arabic" w:cs="Traditional Arabic" w:hint="cs"/>
          <w:sz w:val="36"/>
          <w:szCs w:val="36"/>
          <w:rtl/>
          <w:lang w:bidi="ar-OM"/>
        </w:rPr>
        <w:t xml:space="preserve"> وارتدت هنالك.</w:t>
      </w:r>
    </w:p>
    <w:p w14:paraId="78E1E34E" w14:textId="7BF30CDF"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و</w:t>
      </w:r>
      <w:r w:rsidRPr="00282434">
        <w:rPr>
          <w:rFonts w:ascii="Traditional Arabic" w:hAnsi="Traditional Arabic" w:cs="Traditional Arabic"/>
          <w:sz w:val="36"/>
          <w:szCs w:val="36"/>
          <w:rtl/>
          <w:lang w:bidi="ar-OM"/>
        </w:rPr>
        <w:t>لما بلغ خالد</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ا</w:t>
      </w:r>
      <w:r w:rsidRPr="00282434">
        <w:rPr>
          <w:rFonts w:ascii="Traditional Arabic" w:hAnsi="Traditional Arabic" w:cs="Traditional Arabic" w:hint="cs"/>
          <w:sz w:val="36"/>
          <w:szCs w:val="36"/>
          <w:rtl/>
          <w:lang w:bidi="ar-OM"/>
        </w:rPr>
        <w:t xml:space="preserve"> </w:t>
      </w:r>
      <w:r w:rsidRPr="00282434">
        <w:rPr>
          <w:rFonts w:ascii="Traditional Arabic" w:hAnsi="Traditional Arabic" w:cs="Traditional Arabic" w:hint="cs"/>
          <w:sz w:val="36"/>
          <w:szCs w:val="36"/>
          <w:lang w:bidi="ar-OM"/>
        </w:rPr>
        <w:sym w:font="AGA Arabesque" w:char="F074"/>
      </w:r>
      <w:r w:rsidRPr="00282434">
        <w:rPr>
          <w:rFonts w:ascii="Traditional Arabic" w:hAnsi="Traditional Arabic" w:cs="Traditional Arabic"/>
          <w:sz w:val="36"/>
          <w:szCs w:val="36"/>
          <w:rtl/>
          <w:lang w:bidi="ar-OM"/>
        </w:rPr>
        <w:t xml:space="preserve"> أمر</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ها - وهو فيما هو فيه من </w:t>
      </w:r>
      <w:r w:rsidRPr="00282434">
        <w:rPr>
          <w:rFonts w:ascii="Traditional Arabic" w:hAnsi="Traditional Arabic" w:cs="Traditional Arabic" w:hint="cs"/>
          <w:sz w:val="36"/>
          <w:szCs w:val="36"/>
          <w:rtl/>
          <w:lang w:bidi="ar-OM"/>
        </w:rPr>
        <w:t>أسر المجرمين</w:t>
      </w:r>
      <w:r w:rsidRPr="00282434">
        <w:rPr>
          <w:rFonts w:ascii="Traditional Arabic" w:hAnsi="Traditional Arabic" w:cs="Traditional Arabic"/>
          <w:sz w:val="36"/>
          <w:szCs w:val="36"/>
          <w:rtl/>
          <w:lang w:bidi="ar-OM"/>
        </w:rPr>
        <w:t>، وأخذ</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الصدقة</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ودعاء الناس</w:t>
      </w:r>
      <w:r w:rsidRPr="00282434">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 وتسكينهم - سار </w:t>
      </w:r>
      <w:r w:rsidRPr="00282434">
        <w:rPr>
          <w:rFonts w:ascii="Traditional Arabic" w:hAnsi="Traditional Arabic" w:cs="Traditional Arabic" w:hint="cs"/>
          <w:sz w:val="36"/>
          <w:szCs w:val="36"/>
          <w:rtl/>
          <w:lang w:bidi="ar-OM"/>
        </w:rPr>
        <w:t>لمواجهة أم زمل</w:t>
      </w:r>
      <w:r w:rsidRPr="00282434">
        <w:rPr>
          <w:rFonts w:ascii="Traditional Arabic" w:hAnsi="Traditional Arabic" w:cs="Traditional Arabic"/>
          <w:sz w:val="36"/>
          <w:szCs w:val="36"/>
          <w:rtl/>
          <w:lang w:bidi="ar-OM"/>
        </w:rPr>
        <w:t xml:space="preserve"> وقد استكثف أمرها، وغلط شأنها؛ ف</w:t>
      </w:r>
      <w:r w:rsidRPr="00282434">
        <w:rPr>
          <w:rFonts w:ascii="Traditional Arabic" w:hAnsi="Traditional Arabic" w:cs="Traditional Arabic" w:hint="cs"/>
          <w:sz w:val="36"/>
          <w:szCs w:val="36"/>
          <w:rtl/>
          <w:lang w:bidi="ar-OM"/>
        </w:rPr>
        <w:t>تقدم لقتالها وأصحابِها.</w:t>
      </w:r>
      <w:r w:rsidRPr="00282434">
        <w:rPr>
          <w:rFonts w:ascii="Traditional Arabic" w:hAnsi="Traditional Arabic" w:cs="Traditional Arabic"/>
          <w:sz w:val="36"/>
          <w:szCs w:val="36"/>
          <w:rtl/>
          <w:lang w:bidi="ar-OM"/>
        </w:rPr>
        <w:t xml:space="preserve"> فاقتتلوا قتالا شديد</w:t>
      </w:r>
      <w:r w:rsidR="00C75A45">
        <w:rPr>
          <w:rFonts w:ascii="Traditional Arabic" w:hAnsi="Traditional Arabic" w:cs="Traditional Arabic" w:hint="cs"/>
          <w:sz w:val="36"/>
          <w:szCs w:val="36"/>
          <w:rtl/>
          <w:lang w:bidi="ar-OM"/>
        </w:rPr>
        <w:t>ً</w:t>
      </w:r>
      <w:r w:rsidRPr="00282434">
        <w:rPr>
          <w:rFonts w:ascii="Traditional Arabic" w:hAnsi="Traditional Arabic" w:cs="Traditional Arabic"/>
          <w:sz w:val="36"/>
          <w:szCs w:val="36"/>
          <w:rtl/>
          <w:lang w:bidi="ar-OM"/>
        </w:rPr>
        <w:t xml:space="preserve">ا؛ </w:t>
      </w:r>
    </w:p>
    <w:p w14:paraId="0CDA1496" w14:textId="43D494F5" w:rsidR="00984A7F" w:rsidRPr="00282434" w:rsidRDefault="00984A7F" w:rsidP="00C75A45">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sz w:val="36"/>
          <w:szCs w:val="36"/>
          <w:rtl/>
          <w:lang w:bidi="ar-OM"/>
        </w:rPr>
        <w:t>و</w:t>
      </w:r>
      <w:r w:rsidRPr="00282434">
        <w:rPr>
          <w:rFonts w:ascii="Traditional Arabic" w:hAnsi="Traditional Arabic" w:cs="Traditional Arabic" w:hint="cs"/>
          <w:sz w:val="36"/>
          <w:szCs w:val="36"/>
          <w:rtl/>
          <w:lang w:bidi="ar-OM"/>
        </w:rPr>
        <w:t>كانت أم زمل سلمى</w:t>
      </w:r>
      <w:r w:rsidRPr="00282434">
        <w:rPr>
          <w:rFonts w:ascii="Traditional Arabic" w:hAnsi="Traditional Arabic" w:cs="Traditional Arabic"/>
          <w:sz w:val="36"/>
          <w:szCs w:val="36"/>
          <w:rtl/>
          <w:lang w:bidi="ar-OM"/>
        </w:rPr>
        <w:t xml:space="preserve"> واقفة على جمل أمها، وفي مثل عزها، و</w:t>
      </w:r>
      <w:bookmarkStart w:id="0" w:name="_GoBack"/>
      <w:r w:rsidRPr="00282434">
        <w:rPr>
          <w:rFonts w:ascii="Traditional Arabic" w:hAnsi="Traditional Arabic" w:cs="Traditional Arabic"/>
          <w:sz w:val="36"/>
          <w:szCs w:val="36"/>
          <w:rtl/>
          <w:lang w:bidi="ar-OM"/>
        </w:rPr>
        <w:t xml:space="preserve">كان </w:t>
      </w:r>
      <w:r w:rsidRPr="00282434">
        <w:rPr>
          <w:rFonts w:ascii="Traditional Arabic" w:hAnsi="Traditional Arabic" w:cs="Traditional Arabic" w:hint="cs"/>
          <w:sz w:val="36"/>
          <w:szCs w:val="36"/>
          <w:rtl/>
          <w:lang w:bidi="ar-OM"/>
        </w:rPr>
        <w:t>ال</w:t>
      </w:r>
      <w:r w:rsidRPr="00282434">
        <w:rPr>
          <w:rFonts w:ascii="Traditional Arabic" w:hAnsi="Traditional Arabic" w:cs="Traditional Arabic"/>
          <w:sz w:val="36"/>
          <w:szCs w:val="36"/>
          <w:rtl/>
          <w:lang w:bidi="ar-OM"/>
        </w:rPr>
        <w:t>قتال</w:t>
      </w:r>
      <w:bookmarkEnd w:id="0"/>
      <w:r w:rsidRPr="00282434">
        <w:rPr>
          <w:rFonts w:ascii="Traditional Arabic" w:hAnsi="Traditional Arabic" w:cs="Traditional Arabic"/>
          <w:sz w:val="36"/>
          <w:szCs w:val="36"/>
          <w:rtl/>
          <w:lang w:bidi="ar-OM"/>
        </w:rPr>
        <w:t xml:space="preserve"> </w:t>
      </w:r>
      <w:r w:rsidR="00C75A45" w:rsidRPr="00282434">
        <w:rPr>
          <w:rFonts w:ascii="Traditional Arabic" w:hAnsi="Traditional Arabic" w:cs="Traditional Arabic"/>
          <w:sz w:val="36"/>
          <w:szCs w:val="36"/>
          <w:rtl/>
          <w:lang w:bidi="ar-OM"/>
        </w:rPr>
        <w:t>شديد</w:t>
      </w:r>
      <w:r w:rsidR="00C75A45">
        <w:rPr>
          <w:rFonts w:ascii="Traditional Arabic" w:hAnsi="Traditional Arabic" w:cs="Traditional Arabic" w:hint="cs"/>
          <w:sz w:val="36"/>
          <w:szCs w:val="36"/>
          <w:rtl/>
          <w:lang w:bidi="ar-OM"/>
        </w:rPr>
        <w:t>ًا</w:t>
      </w:r>
      <w:r w:rsidRPr="00282434">
        <w:rPr>
          <w:rFonts w:ascii="Traditional Arabic" w:hAnsi="Traditional Arabic" w:cs="Traditional Arabic"/>
          <w:sz w:val="36"/>
          <w:szCs w:val="36"/>
          <w:rtl/>
          <w:lang w:bidi="ar-OM"/>
        </w:rPr>
        <w:t>؛</w:t>
      </w:r>
      <w:r w:rsidRPr="00282434">
        <w:rPr>
          <w:rFonts w:ascii="Traditional Arabic" w:hAnsi="Traditional Arabic" w:cs="Traditional Arabic" w:hint="cs"/>
          <w:sz w:val="36"/>
          <w:szCs w:val="36"/>
          <w:rtl/>
          <w:lang w:bidi="ar-OM"/>
        </w:rPr>
        <w:t xml:space="preserve"> ولم تزل أم زمل تخطب صاعدة على الجمل </w:t>
      </w:r>
      <w:r w:rsidR="00C75A45" w:rsidRPr="00282434">
        <w:rPr>
          <w:rFonts w:ascii="Traditional Arabic" w:hAnsi="Traditional Arabic" w:cs="Traditional Arabic" w:hint="cs"/>
          <w:sz w:val="36"/>
          <w:szCs w:val="36"/>
          <w:rtl/>
          <w:lang w:bidi="ar-OM"/>
        </w:rPr>
        <w:t>وتح</w:t>
      </w:r>
      <w:r w:rsidR="00C75A45">
        <w:rPr>
          <w:rFonts w:ascii="Traditional Arabic" w:hAnsi="Traditional Arabic" w:cs="Traditional Arabic" w:hint="cs"/>
          <w:sz w:val="36"/>
          <w:szCs w:val="36"/>
          <w:rtl/>
          <w:lang w:bidi="ar-OM"/>
        </w:rPr>
        <w:t>مِّ</w:t>
      </w:r>
      <w:r w:rsidR="00C75A45" w:rsidRPr="00282434">
        <w:rPr>
          <w:rFonts w:ascii="Traditional Arabic" w:hAnsi="Traditional Arabic" w:cs="Traditional Arabic" w:hint="cs"/>
          <w:sz w:val="36"/>
          <w:szCs w:val="36"/>
          <w:rtl/>
          <w:lang w:bidi="ar-OM"/>
        </w:rPr>
        <w:t xml:space="preserve">س </w:t>
      </w:r>
      <w:r w:rsidRPr="00282434">
        <w:rPr>
          <w:rFonts w:ascii="Traditional Arabic" w:hAnsi="Traditional Arabic" w:cs="Traditional Arabic" w:hint="cs"/>
          <w:sz w:val="36"/>
          <w:szCs w:val="36"/>
          <w:rtl/>
          <w:lang w:bidi="ar-OM"/>
        </w:rPr>
        <w:t xml:space="preserve">جنودها على القتال. وقاتل المرتدون باستماتة، وكان حول جملها مئة من الأبطال المغاوير على الجمال يحمونها مقاتلين بمنتهى البسالة. بذل فوارس المسلمين كل طاقتهم للوصول إلى جملها ولكن </w:t>
      </w:r>
      <w:r w:rsidR="00C75A45">
        <w:rPr>
          <w:rFonts w:ascii="Traditional Arabic" w:hAnsi="Traditional Arabic" w:cs="Traditional Arabic" w:hint="cs"/>
          <w:sz w:val="36"/>
          <w:szCs w:val="36"/>
          <w:rtl/>
          <w:lang w:bidi="ar-OM"/>
        </w:rPr>
        <w:t>حُ</w:t>
      </w:r>
      <w:r w:rsidR="00C75A45" w:rsidRPr="00282434">
        <w:rPr>
          <w:rFonts w:ascii="Traditional Arabic" w:hAnsi="Traditional Arabic" w:cs="Traditional Arabic" w:hint="cs"/>
          <w:sz w:val="36"/>
          <w:szCs w:val="36"/>
          <w:rtl/>
          <w:lang w:bidi="ar-OM"/>
        </w:rPr>
        <w:t xml:space="preserve">ماتها </w:t>
      </w:r>
      <w:r w:rsidRPr="00282434">
        <w:rPr>
          <w:rFonts w:ascii="Traditional Arabic" w:hAnsi="Traditional Arabic" w:cs="Traditional Arabic" w:hint="cs"/>
          <w:sz w:val="36"/>
          <w:szCs w:val="36"/>
          <w:rtl/>
          <w:lang w:bidi="ar-OM"/>
        </w:rPr>
        <w:t xml:space="preserve">دفعوهم عنها في كل مرة، ولم يخلص المسلمون إلى جملها إلا بعد قتل مئة مقاتل. </w:t>
      </w:r>
      <w:r w:rsidRPr="00282434">
        <w:rPr>
          <w:rFonts w:ascii="Traditional Arabic" w:hAnsi="Traditional Arabic" w:cs="Traditional Arabic"/>
          <w:sz w:val="36"/>
          <w:szCs w:val="36"/>
          <w:rtl/>
          <w:lang w:bidi="ar-OM"/>
        </w:rPr>
        <w:t>فعقروه وقتلوها</w:t>
      </w:r>
      <w:r w:rsidRPr="00282434">
        <w:rPr>
          <w:rFonts w:ascii="Traditional Arabic" w:hAnsi="Traditional Arabic" w:cs="Traditional Arabic" w:hint="cs"/>
          <w:sz w:val="36"/>
          <w:szCs w:val="36"/>
          <w:rtl/>
          <w:lang w:bidi="ar-OM"/>
        </w:rPr>
        <w:t xml:space="preserve">. ولما رأى أصحابها أنها قُتلت وسقطت من جملها فقدوا الهمة ولاذوا بالفرار من ساحة القتال في فوضى. وهكذا خمدت نار هذه الفتنة وقُضي على هذه الردة والتمرد في شمال شرق الجزيرة العربية. وبعث خالد ببشرى النصر إلى سيدنا أبي بكر </w:t>
      </w:r>
      <w:r w:rsidRPr="00282434">
        <w:rPr>
          <w:rFonts w:ascii="Traditional Arabic" w:hAnsi="Traditional Arabic" w:cs="Traditional Arabic" w:hint="cs"/>
          <w:sz w:val="36"/>
          <w:szCs w:val="36"/>
          <w:lang w:bidi="ar-OM"/>
        </w:rPr>
        <w:sym w:font="AGA Arabesque" w:char="F074"/>
      </w:r>
      <w:r w:rsidRPr="00282434">
        <w:rPr>
          <w:rFonts w:ascii="Traditional Arabic" w:hAnsi="Traditional Arabic" w:cs="Traditional Arabic" w:hint="cs"/>
          <w:sz w:val="36"/>
          <w:szCs w:val="36"/>
          <w:rtl/>
          <w:lang w:bidi="ar-OM"/>
        </w:rPr>
        <w:t>.</w:t>
      </w:r>
    </w:p>
    <w:p w14:paraId="25546BAD" w14:textId="7B64E2D1" w:rsidR="00984A7F" w:rsidRPr="00282434" w:rsidRDefault="00984A7F" w:rsidP="00984A7F">
      <w:pPr>
        <w:bidi/>
        <w:spacing w:after="0" w:line="240" w:lineRule="auto"/>
        <w:jc w:val="both"/>
        <w:rPr>
          <w:rFonts w:ascii="Traditional Arabic" w:hAnsi="Traditional Arabic" w:cs="Traditional Arabic"/>
          <w:sz w:val="36"/>
          <w:szCs w:val="36"/>
          <w:lang w:bidi="ar-OM"/>
        </w:rPr>
      </w:pPr>
      <w:r w:rsidRPr="00282434">
        <w:rPr>
          <w:rFonts w:ascii="Traditional Arabic" w:hAnsi="Traditional Arabic" w:cs="Traditional Arabic" w:hint="cs"/>
          <w:sz w:val="36"/>
          <w:szCs w:val="36"/>
          <w:rtl/>
          <w:lang w:bidi="ar-OM"/>
        </w:rPr>
        <w:lastRenderedPageBreak/>
        <w:t xml:space="preserve">لا يزال هذا الحديث عن سيدنا أبي بكر جاريا وسوف أتناوله لاحقا إن شاء الله، وأرى الكفاية فيما ذكرته منه. أما الآن فسأذكر اثنتين من السيدات المتوفيات وسوف أصلي عليهما </w:t>
      </w:r>
      <w:r w:rsidR="00022413">
        <w:rPr>
          <w:rFonts w:ascii="Traditional Arabic" w:hAnsi="Traditional Arabic" w:cs="Traditional Arabic" w:hint="cs"/>
          <w:sz w:val="36"/>
          <w:szCs w:val="36"/>
          <w:rtl/>
          <w:lang w:bidi="ar-OM"/>
        </w:rPr>
        <w:t xml:space="preserve">صلاة </w:t>
      </w:r>
      <w:r w:rsidRPr="00282434">
        <w:rPr>
          <w:rFonts w:ascii="Traditional Arabic" w:hAnsi="Traditional Arabic" w:cs="Traditional Arabic" w:hint="cs"/>
          <w:sz w:val="36"/>
          <w:szCs w:val="36"/>
          <w:rtl/>
          <w:lang w:bidi="ar-OM"/>
        </w:rPr>
        <w:t xml:space="preserve">الجنازة بعد صلاة الجمعة. </w:t>
      </w:r>
    </w:p>
    <w:p w14:paraId="32B393A1" w14:textId="09C01BCE" w:rsidR="00984A7F" w:rsidRPr="00282434" w:rsidRDefault="00984A7F" w:rsidP="00984A7F">
      <w:pPr>
        <w:bidi/>
        <w:spacing w:after="0" w:line="240" w:lineRule="auto"/>
        <w:jc w:val="both"/>
        <w:rPr>
          <w:rFonts w:ascii="Jameel Noori Nastaleeq" w:hAnsi="Jameel Noori Nastaleeq" w:cs="Jameel Noori Nastaleeq"/>
          <w:sz w:val="36"/>
          <w:szCs w:val="36"/>
          <w:rtl/>
        </w:rPr>
      </w:pPr>
      <w:r w:rsidRPr="00282434">
        <w:rPr>
          <w:rFonts w:ascii="Traditional Arabic" w:hAnsi="Traditional Arabic" w:cs="Traditional Arabic" w:hint="cs"/>
          <w:sz w:val="36"/>
          <w:szCs w:val="36"/>
          <w:rtl/>
          <w:lang w:bidi="ar-OM"/>
        </w:rPr>
        <w:t>الأولى هي المرحومة صابرة بيغم زوجة رفيق أحمد بت من سيالكوت، حيث توفيت إلى رحمة الله قبل أيام، إنا لله وإنا إليه راجعون. كانت منخرطة في نظام الوصية. كتب ابنها: كانت أمي ملتزمة بأداء الصلوات الخمس بل بصلاة التهجد، وكانت مضيافة، مواسية للفقراء، صالحة، طيبة الفطرة، شديدة الولاء والمحبة مع الخليفة. كانت تستمع لخطب الجمعة بانتظام، وتحترم الواقفين لحياتهم لخدمة الدين احتراما كبيرا. إن ابنها السيد نسيم بت يعمل داعية للجماعة في كايونا بنيجيريا، ولم يستطع حضور جنازتها ودفنها لانشغاله بالدعوة بعيدا، ومن أجل ذلك أصلي جنازتها. إن جميع أفراد عائلة المرحومة، زوجها وأولادها الآخرين وأحفادها، كلهم سباقون في خدمة الجماعة.</w:t>
      </w:r>
    </w:p>
    <w:p w14:paraId="2E3361C7" w14:textId="4D6342A3" w:rsidR="00984A7F" w:rsidRPr="00282434" w:rsidRDefault="00984A7F" w:rsidP="00984A7F">
      <w:pPr>
        <w:bidi/>
        <w:spacing w:after="0" w:line="240" w:lineRule="auto"/>
        <w:jc w:val="both"/>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 xml:space="preserve">والذكر الثاني هو للمرحومة ثريا رشيد زوجة السيد رشيد أحمد باجوَه حيث وافاها الأجل في 20 إبريل في كندا، إنا لله وإنا إليه راجعون. كانت سيدة صالحة، تقية، كثيرة الدعاء، مواسية للفقراء، مضيافة وحسنة المعشر. لقد وفقها الله تعالى لخدمة الجماعة بصفتها رئيسة لجنة إماء الله في حيّها. كما وفقها الله تعالى توفيقا كبيرا لتعليم القرآن الكريم للصغار. باعتْ كل شيء لها في قريتها واستوطنت في ربوة من أجل تعليم وتربية أولادها. كانت موصية. وأحد أبنائها السيد سفير أحمد يعمل داعية في ربوة، ولكنه لم يستطع حضور جنازتها. وإحدى بناتها أيضا متزوجة من أحد الدعاة. تغمد الله المرحومتينِ بواسع مغفرته ورحمته، ووفق أولادهما ونسلهما </w:t>
      </w:r>
      <w:r w:rsidR="0093673D">
        <w:rPr>
          <w:rFonts w:ascii="Traditional Arabic" w:hAnsi="Traditional Arabic" w:cs="Traditional Arabic" w:hint="cs"/>
          <w:sz w:val="36"/>
          <w:szCs w:val="36"/>
          <w:rtl/>
          <w:lang w:bidi="ar-OM"/>
        </w:rPr>
        <w:t>لل</w:t>
      </w:r>
      <w:r w:rsidR="0093673D" w:rsidRPr="00282434">
        <w:rPr>
          <w:rFonts w:ascii="Traditional Arabic" w:hAnsi="Traditional Arabic" w:cs="Traditional Arabic" w:hint="cs"/>
          <w:sz w:val="36"/>
          <w:szCs w:val="36"/>
          <w:rtl/>
          <w:lang w:bidi="ar-OM"/>
        </w:rPr>
        <w:t xml:space="preserve">حفاظ </w:t>
      </w:r>
      <w:r w:rsidRPr="00282434">
        <w:rPr>
          <w:rFonts w:ascii="Traditional Arabic" w:hAnsi="Traditional Arabic" w:cs="Traditional Arabic" w:hint="cs"/>
          <w:sz w:val="36"/>
          <w:szCs w:val="36"/>
          <w:rtl/>
          <w:lang w:bidi="ar-OM"/>
        </w:rPr>
        <w:t xml:space="preserve">على حسناتهما ومحاسنها. </w:t>
      </w:r>
    </w:p>
    <w:p w14:paraId="043AE46A" w14:textId="77777777" w:rsidR="00984A7F" w:rsidRPr="00282434" w:rsidRDefault="00984A7F" w:rsidP="00984A7F">
      <w:pPr>
        <w:bidi/>
        <w:spacing w:after="0" w:line="240" w:lineRule="auto"/>
        <w:jc w:val="center"/>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w:t>
      </w:r>
    </w:p>
    <w:p w14:paraId="537710EE" w14:textId="74003390" w:rsidR="003E798D" w:rsidRPr="00282434" w:rsidRDefault="003E798D" w:rsidP="0059064E">
      <w:pPr>
        <w:bidi/>
        <w:spacing w:after="0" w:line="240" w:lineRule="auto"/>
        <w:jc w:val="both"/>
        <w:rPr>
          <w:rFonts w:ascii="Traditional Arabic" w:hAnsi="Traditional Arabic" w:cs="Traditional Arabic"/>
          <w:sz w:val="36"/>
          <w:szCs w:val="36"/>
          <w:rtl/>
          <w:lang w:bidi="ar-JO"/>
        </w:rPr>
      </w:pPr>
    </w:p>
    <w:sectPr w:rsidR="003E798D" w:rsidRPr="00282434"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0478" w14:textId="77777777" w:rsidR="00680E61" w:rsidRDefault="00680E61" w:rsidP="00F27ED4">
      <w:pPr>
        <w:spacing w:after="0" w:line="240" w:lineRule="auto"/>
      </w:pPr>
      <w:r>
        <w:separator/>
      </w:r>
    </w:p>
  </w:endnote>
  <w:endnote w:type="continuationSeparator" w:id="0">
    <w:p w14:paraId="4456512A" w14:textId="77777777" w:rsidR="00680E61" w:rsidRDefault="00680E61"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D8EB" w14:textId="77777777" w:rsidR="00680E61" w:rsidRDefault="00680E61" w:rsidP="00F27ED4">
      <w:pPr>
        <w:spacing w:after="0" w:line="240" w:lineRule="auto"/>
      </w:pPr>
      <w:r>
        <w:separator/>
      </w:r>
    </w:p>
  </w:footnote>
  <w:footnote w:type="continuationSeparator" w:id="0">
    <w:p w14:paraId="3D537FAF" w14:textId="77777777" w:rsidR="00680E61" w:rsidRDefault="00680E61"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2413"/>
    <w:rsid w:val="00027F8A"/>
    <w:rsid w:val="000307FB"/>
    <w:rsid w:val="00033D6F"/>
    <w:rsid w:val="00034227"/>
    <w:rsid w:val="0003643D"/>
    <w:rsid w:val="00040013"/>
    <w:rsid w:val="00050A08"/>
    <w:rsid w:val="00074B36"/>
    <w:rsid w:val="00074E18"/>
    <w:rsid w:val="0008302E"/>
    <w:rsid w:val="000951E0"/>
    <w:rsid w:val="0009659E"/>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34D2"/>
    <w:rsid w:val="00176834"/>
    <w:rsid w:val="00180706"/>
    <w:rsid w:val="001939C7"/>
    <w:rsid w:val="001A3E1C"/>
    <w:rsid w:val="001B03CF"/>
    <w:rsid w:val="001C517C"/>
    <w:rsid w:val="001C6C4C"/>
    <w:rsid w:val="001D3708"/>
    <w:rsid w:val="001D7754"/>
    <w:rsid w:val="001E356B"/>
    <w:rsid w:val="001E4E59"/>
    <w:rsid w:val="001F6D70"/>
    <w:rsid w:val="002057B1"/>
    <w:rsid w:val="0021260D"/>
    <w:rsid w:val="002171D1"/>
    <w:rsid w:val="0022236E"/>
    <w:rsid w:val="00225AA3"/>
    <w:rsid w:val="002316FC"/>
    <w:rsid w:val="002464DF"/>
    <w:rsid w:val="002572B4"/>
    <w:rsid w:val="002609D1"/>
    <w:rsid w:val="00273B41"/>
    <w:rsid w:val="00282434"/>
    <w:rsid w:val="00287488"/>
    <w:rsid w:val="00293125"/>
    <w:rsid w:val="002A5AD8"/>
    <w:rsid w:val="002B0F2A"/>
    <w:rsid w:val="002C6FD1"/>
    <w:rsid w:val="002D4074"/>
    <w:rsid w:val="002D4739"/>
    <w:rsid w:val="002D64F9"/>
    <w:rsid w:val="002E0546"/>
    <w:rsid w:val="002E0F03"/>
    <w:rsid w:val="002E674C"/>
    <w:rsid w:val="00306E36"/>
    <w:rsid w:val="00335F0B"/>
    <w:rsid w:val="00336E73"/>
    <w:rsid w:val="00345253"/>
    <w:rsid w:val="0035229F"/>
    <w:rsid w:val="003659E0"/>
    <w:rsid w:val="0038791A"/>
    <w:rsid w:val="003B455C"/>
    <w:rsid w:val="003B5409"/>
    <w:rsid w:val="003C195E"/>
    <w:rsid w:val="003C2EC7"/>
    <w:rsid w:val="003C2FAB"/>
    <w:rsid w:val="003D7480"/>
    <w:rsid w:val="003E320E"/>
    <w:rsid w:val="003E62C4"/>
    <w:rsid w:val="003E75CC"/>
    <w:rsid w:val="003E798D"/>
    <w:rsid w:val="0040094C"/>
    <w:rsid w:val="004211EE"/>
    <w:rsid w:val="0044396F"/>
    <w:rsid w:val="00453693"/>
    <w:rsid w:val="00457AC5"/>
    <w:rsid w:val="004616C6"/>
    <w:rsid w:val="00464306"/>
    <w:rsid w:val="00473F24"/>
    <w:rsid w:val="00491318"/>
    <w:rsid w:val="004C6B65"/>
    <w:rsid w:val="004D1EBB"/>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9064E"/>
    <w:rsid w:val="005A21B8"/>
    <w:rsid w:val="005A3E23"/>
    <w:rsid w:val="005B1163"/>
    <w:rsid w:val="005E0778"/>
    <w:rsid w:val="005E1F52"/>
    <w:rsid w:val="00610DF3"/>
    <w:rsid w:val="0061199A"/>
    <w:rsid w:val="00613913"/>
    <w:rsid w:val="00623AC9"/>
    <w:rsid w:val="006304AA"/>
    <w:rsid w:val="00630D84"/>
    <w:rsid w:val="006348C7"/>
    <w:rsid w:val="00640F89"/>
    <w:rsid w:val="006432AB"/>
    <w:rsid w:val="006446CF"/>
    <w:rsid w:val="00653C66"/>
    <w:rsid w:val="00654E91"/>
    <w:rsid w:val="00664AFE"/>
    <w:rsid w:val="0067786E"/>
    <w:rsid w:val="00680E61"/>
    <w:rsid w:val="0068320F"/>
    <w:rsid w:val="006848FD"/>
    <w:rsid w:val="00697FC7"/>
    <w:rsid w:val="006A3AAA"/>
    <w:rsid w:val="006B5ED5"/>
    <w:rsid w:val="006C33F3"/>
    <w:rsid w:val="006C3D76"/>
    <w:rsid w:val="006D3F9F"/>
    <w:rsid w:val="006F46D6"/>
    <w:rsid w:val="00706D2C"/>
    <w:rsid w:val="00730331"/>
    <w:rsid w:val="007341DA"/>
    <w:rsid w:val="00735D8D"/>
    <w:rsid w:val="00737426"/>
    <w:rsid w:val="00741204"/>
    <w:rsid w:val="00741FE0"/>
    <w:rsid w:val="00755C93"/>
    <w:rsid w:val="00761820"/>
    <w:rsid w:val="00767672"/>
    <w:rsid w:val="0077143F"/>
    <w:rsid w:val="007820B8"/>
    <w:rsid w:val="00785749"/>
    <w:rsid w:val="00787F49"/>
    <w:rsid w:val="007A30E5"/>
    <w:rsid w:val="007A5E34"/>
    <w:rsid w:val="007B5832"/>
    <w:rsid w:val="007B6225"/>
    <w:rsid w:val="007C496B"/>
    <w:rsid w:val="007D2EC3"/>
    <w:rsid w:val="007D4100"/>
    <w:rsid w:val="007D4302"/>
    <w:rsid w:val="007D53C1"/>
    <w:rsid w:val="007E1DD7"/>
    <w:rsid w:val="007E1F29"/>
    <w:rsid w:val="007E663D"/>
    <w:rsid w:val="007E7DEB"/>
    <w:rsid w:val="007F40E7"/>
    <w:rsid w:val="00801E18"/>
    <w:rsid w:val="00803318"/>
    <w:rsid w:val="00822E46"/>
    <w:rsid w:val="00835A5C"/>
    <w:rsid w:val="00874D28"/>
    <w:rsid w:val="00875141"/>
    <w:rsid w:val="0088089E"/>
    <w:rsid w:val="00882DB3"/>
    <w:rsid w:val="00884F67"/>
    <w:rsid w:val="0088673A"/>
    <w:rsid w:val="008879CB"/>
    <w:rsid w:val="008B7CB2"/>
    <w:rsid w:val="008E027E"/>
    <w:rsid w:val="008E28BF"/>
    <w:rsid w:val="008F1BA6"/>
    <w:rsid w:val="008F3B33"/>
    <w:rsid w:val="0090463D"/>
    <w:rsid w:val="0091430D"/>
    <w:rsid w:val="009159D8"/>
    <w:rsid w:val="00923167"/>
    <w:rsid w:val="00924906"/>
    <w:rsid w:val="00931D40"/>
    <w:rsid w:val="0093673D"/>
    <w:rsid w:val="00942AEB"/>
    <w:rsid w:val="009451DC"/>
    <w:rsid w:val="00952B0D"/>
    <w:rsid w:val="00967885"/>
    <w:rsid w:val="0097157C"/>
    <w:rsid w:val="00984A7F"/>
    <w:rsid w:val="009A2F52"/>
    <w:rsid w:val="009A3BEA"/>
    <w:rsid w:val="009A602C"/>
    <w:rsid w:val="009A69EE"/>
    <w:rsid w:val="009A72BC"/>
    <w:rsid w:val="009B6DA5"/>
    <w:rsid w:val="009C1648"/>
    <w:rsid w:val="009C3C4C"/>
    <w:rsid w:val="009C7915"/>
    <w:rsid w:val="009C7E1B"/>
    <w:rsid w:val="009D1415"/>
    <w:rsid w:val="009D70DC"/>
    <w:rsid w:val="009E6981"/>
    <w:rsid w:val="00A007E7"/>
    <w:rsid w:val="00A2339E"/>
    <w:rsid w:val="00A23AC5"/>
    <w:rsid w:val="00A255D5"/>
    <w:rsid w:val="00A45603"/>
    <w:rsid w:val="00A548D2"/>
    <w:rsid w:val="00A61E11"/>
    <w:rsid w:val="00A65B4F"/>
    <w:rsid w:val="00A66BA3"/>
    <w:rsid w:val="00A67458"/>
    <w:rsid w:val="00A77650"/>
    <w:rsid w:val="00A77954"/>
    <w:rsid w:val="00A8418F"/>
    <w:rsid w:val="00A96AAF"/>
    <w:rsid w:val="00AA1ABC"/>
    <w:rsid w:val="00AA2A79"/>
    <w:rsid w:val="00AB47B0"/>
    <w:rsid w:val="00AB7B56"/>
    <w:rsid w:val="00AC7840"/>
    <w:rsid w:val="00AD242B"/>
    <w:rsid w:val="00AE73C2"/>
    <w:rsid w:val="00AF1320"/>
    <w:rsid w:val="00B05E03"/>
    <w:rsid w:val="00B14704"/>
    <w:rsid w:val="00B30D57"/>
    <w:rsid w:val="00B54757"/>
    <w:rsid w:val="00B62DFB"/>
    <w:rsid w:val="00B64711"/>
    <w:rsid w:val="00B65F55"/>
    <w:rsid w:val="00B71C14"/>
    <w:rsid w:val="00B72223"/>
    <w:rsid w:val="00B73709"/>
    <w:rsid w:val="00B762AC"/>
    <w:rsid w:val="00B9121D"/>
    <w:rsid w:val="00BB2800"/>
    <w:rsid w:val="00BC749E"/>
    <w:rsid w:val="00BD1147"/>
    <w:rsid w:val="00BD52B0"/>
    <w:rsid w:val="00BD7752"/>
    <w:rsid w:val="00BE284F"/>
    <w:rsid w:val="00BF5CEC"/>
    <w:rsid w:val="00C03281"/>
    <w:rsid w:val="00C04B17"/>
    <w:rsid w:val="00C21912"/>
    <w:rsid w:val="00C224AF"/>
    <w:rsid w:val="00C31431"/>
    <w:rsid w:val="00C369A2"/>
    <w:rsid w:val="00C41431"/>
    <w:rsid w:val="00C46F48"/>
    <w:rsid w:val="00C653CA"/>
    <w:rsid w:val="00C7010A"/>
    <w:rsid w:val="00C72C62"/>
    <w:rsid w:val="00C75A45"/>
    <w:rsid w:val="00C818E7"/>
    <w:rsid w:val="00C8335E"/>
    <w:rsid w:val="00C84A58"/>
    <w:rsid w:val="00C85FA6"/>
    <w:rsid w:val="00C902EA"/>
    <w:rsid w:val="00C955CA"/>
    <w:rsid w:val="00C9645B"/>
    <w:rsid w:val="00CB6AFE"/>
    <w:rsid w:val="00CC4098"/>
    <w:rsid w:val="00CC5987"/>
    <w:rsid w:val="00CC603C"/>
    <w:rsid w:val="00CE0F7B"/>
    <w:rsid w:val="00CE4461"/>
    <w:rsid w:val="00CF0622"/>
    <w:rsid w:val="00CF086E"/>
    <w:rsid w:val="00CF5D0C"/>
    <w:rsid w:val="00D1106F"/>
    <w:rsid w:val="00D13148"/>
    <w:rsid w:val="00D26195"/>
    <w:rsid w:val="00D469FB"/>
    <w:rsid w:val="00D50B6F"/>
    <w:rsid w:val="00D52031"/>
    <w:rsid w:val="00D7592C"/>
    <w:rsid w:val="00DA4659"/>
    <w:rsid w:val="00DD5F44"/>
    <w:rsid w:val="00DF2606"/>
    <w:rsid w:val="00DF6B9A"/>
    <w:rsid w:val="00E11606"/>
    <w:rsid w:val="00E26F6A"/>
    <w:rsid w:val="00E36100"/>
    <w:rsid w:val="00E434A5"/>
    <w:rsid w:val="00E50604"/>
    <w:rsid w:val="00E516CF"/>
    <w:rsid w:val="00E53202"/>
    <w:rsid w:val="00E53B27"/>
    <w:rsid w:val="00E60A7C"/>
    <w:rsid w:val="00E6323C"/>
    <w:rsid w:val="00E74E7A"/>
    <w:rsid w:val="00E82C2C"/>
    <w:rsid w:val="00E92146"/>
    <w:rsid w:val="00E952DC"/>
    <w:rsid w:val="00E95ABC"/>
    <w:rsid w:val="00EA47AF"/>
    <w:rsid w:val="00EC1D4B"/>
    <w:rsid w:val="00EC3961"/>
    <w:rsid w:val="00ED6BE4"/>
    <w:rsid w:val="00EE2409"/>
    <w:rsid w:val="00EE7C99"/>
    <w:rsid w:val="00F2113D"/>
    <w:rsid w:val="00F27ED4"/>
    <w:rsid w:val="00F61611"/>
    <w:rsid w:val="00F62EB2"/>
    <w:rsid w:val="00F746B2"/>
    <w:rsid w:val="00F8730E"/>
    <w:rsid w:val="00F90E96"/>
    <w:rsid w:val="00F9762D"/>
    <w:rsid w:val="00FA7AF4"/>
    <w:rsid w:val="00FB2A5A"/>
    <w:rsid w:val="00FD213B"/>
    <w:rsid w:val="00FD4006"/>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2022-05-09T07:27:00Z</dcterms:created>
  <dcterms:modified xsi:type="dcterms:W3CDTF">2022-05-09T07:27:00Z</dcterms:modified>
</cp:coreProperties>
</file>